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062AD" w:rsidTr="00382CA4">
        <w:tc>
          <w:tcPr>
            <w:tcW w:w="4785" w:type="dxa"/>
          </w:tcPr>
          <w:p w:rsidR="00C062AD" w:rsidRDefault="00C062AD">
            <w:pPr>
              <w:rPr>
                <w:rFonts w:ascii="Times New Roman" w:hAnsi="Times New Roman" w:cs="Times New Roman"/>
                <w:sz w:val="28"/>
                <w:szCs w:val="28"/>
              </w:rPr>
            </w:pPr>
          </w:p>
        </w:tc>
        <w:tc>
          <w:tcPr>
            <w:tcW w:w="4786" w:type="dxa"/>
          </w:tcPr>
          <w:p w:rsidR="00C062AD" w:rsidRDefault="00C062AD">
            <w:pPr>
              <w:rPr>
                <w:rFonts w:ascii="Times New Roman" w:hAnsi="Times New Roman" w:cs="Times New Roman"/>
                <w:sz w:val="28"/>
                <w:szCs w:val="28"/>
              </w:rPr>
            </w:pPr>
            <w:r>
              <w:rPr>
                <w:rFonts w:ascii="Times New Roman" w:hAnsi="Times New Roman" w:cs="Times New Roman"/>
                <w:sz w:val="28"/>
                <w:szCs w:val="28"/>
              </w:rPr>
              <w:t xml:space="preserve">Утверждаю </w:t>
            </w:r>
          </w:p>
          <w:p w:rsidR="00C062AD" w:rsidRDefault="00F44736">
            <w:pPr>
              <w:rPr>
                <w:rFonts w:ascii="Times New Roman" w:hAnsi="Times New Roman" w:cs="Times New Roman"/>
                <w:sz w:val="28"/>
                <w:szCs w:val="28"/>
              </w:rPr>
            </w:pPr>
            <w:r>
              <w:rPr>
                <w:rFonts w:ascii="Times New Roman" w:hAnsi="Times New Roman" w:cs="Times New Roman"/>
                <w:sz w:val="28"/>
                <w:szCs w:val="28"/>
              </w:rPr>
              <w:t>Директор ГБ</w:t>
            </w:r>
            <w:r w:rsidR="00C062AD">
              <w:rPr>
                <w:rFonts w:ascii="Times New Roman" w:hAnsi="Times New Roman" w:cs="Times New Roman"/>
                <w:sz w:val="28"/>
                <w:szCs w:val="28"/>
              </w:rPr>
              <w:t xml:space="preserve">ОУ «Нижнекамская школа-интернат </w:t>
            </w:r>
            <w:r w:rsidRPr="00F44736">
              <w:rPr>
                <w:rFonts w:ascii="Times New Roman" w:hAnsi="Times New Roman" w:cs="Times New Roman"/>
                <w:sz w:val="28"/>
                <w:szCs w:val="28"/>
              </w:rPr>
              <w:t>для детей с ОВЗ</w:t>
            </w:r>
            <w:r w:rsidR="00C062AD">
              <w:rPr>
                <w:rFonts w:ascii="Times New Roman" w:hAnsi="Times New Roman" w:cs="Times New Roman"/>
                <w:sz w:val="28"/>
                <w:szCs w:val="28"/>
              </w:rPr>
              <w:t>» РТ</w:t>
            </w:r>
          </w:p>
          <w:p w:rsidR="00C062AD" w:rsidRDefault="00C062AD">
            <w:pPr>
              <w:rPr>
                <w:rFonts w:ascii="Times New Roman" w:hAnsi="Times New Roman" w:cs="Times New Roman"/>
                <w:sz w:val="28"/>
                <w:szCs w:val="28"/>
              </w:rPr>
            </w:pPr>
            <w:r>
              <w:rPr>
                <w:rFonts w:ascii="Times New Roman" w:hAnsi="Times New Roman" w:cs="Times New Roman"/>
                <w:sz w:val="28"/>
                <w:szCs w:val="28"/>
              </w:rPr>
              <w:t>_________________З.Л.</w:t>
            </w:r>
            <w:r w:rsidR="00B306D5">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Шахмаева</w:t>
            </w:r>
            <w:proofErr w:type="spellEnd"/>
            <w:r>
              <w:rPr>
                <w:rFonts w:ascii="Times New Roman" w:hAnsi="Times New Roman" w:cs="Times New Roman"/>
                <w:sz w:val="28"/>
                <w:szCs w:val="28"/>
              </w:rPr>
              <w:t xml:space="preserve"> </w:t>
            </w:r>
          </w:p>
          <w:p w:rsidR="00C062AD" w:rsidRPr="00C062AD" w:rsidRDefault="00D224B8" w:rsidP="00B306D5">
            <w:pPr>
              <w:rPr>
                <w:rFonts w:ascii="Times New Roman" w:hAnsi="Times New Roman" w:cs="Times New Roman"/>
                <w:sz w:val="28"/>
                <w:szCs w:val="28"/>
              </w:rPr>
            </w:pPr>
            <w:r>
              <w:rPr>
                <w:rFonts w:ascii="Times New Roman" w:hAnsi="Times New Roman" w:cs="Times New Roman"/>
                <w:sz w:val="28"/>
                <w:szCs w:val="28"/>
              </w:rPr>
              <w:t>«____»_______________201</w:t>
            </w:r>
            <w:r w:rsidR="00B306D5">
              <w:rPr>
                <w:rFonts w:ascii="Times New Roman" w:hAnsi="Times New Roman" w:cs="Times New Roman"/>
                <w:sz w:val="28"/>
                <w:szCs w:val="28"/>
                <w:lang w:val="en-US"/>
              </w:rPr>
              <w:t xml:space="preserve">9 </w:t>
            </w:r>
            <w:r w:rsidR="00C062AD">
              <w:rPr>
                <w:rFonts w:ascii="Times New Roman" w:hAnsi="Times New Roman" w:cs="Times New Roman"/>
                <w:sz w:val="28"/>
                <w:szCs w:val="28"/>
              </w:rPr>
              <w:t>г.</w:t>
            </w:r>
          </w:p>
        </w:tc>
      </w:tr>
    </w:tbl>
    <w:p w:rsidR="00611060" w:rsidRDefault="00611060">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Default="00C062AD">
      <w:pPr>
        <w:rPr>
          <w:rFonts w:ascii="Times New Roman" w:hAnsi="Times New Roman" w:cs="Times New Roman"/>
          <w:sz w:val="28"/>
          <w:szCs w:val="28"/>
        </w:rPr>
      </w:pPr>
    </w:p>
    <w:p w:rsidR="00C062AD" w:rsidRPr="00382CA4" w:rsidRDefault="00C062AD" w:rsidP="00C062AD">
      <w:pPr>
        <w:jc w:val="center"/>
        <w:rPr>
          <w:rFonts w:ascii="Times New Roman" w:hAnsi="Times New Roman" w:cs="Times New Roman"/>
          <w:b/>
          <w:sz w:val="44"/>
          <w:szCs w:val="44"/>
        </w:rPr>
      </w:pPr>
      <w:r w:rsidRPr="00382CA4">
        <w:rPr>
          <w:rFonts w:ascii="Times New Roman" w:hAnsi="Times New Roman" w:cs="Times New Roman"/>
          <w:b/>
          <w:sz w:val="44"/>
          <w:szCs w:val="44"/>
        </w:rPr>
        <w:t>Учебный план</w:t>
      </w:r>
    </w:p>
    <w:p w:rsidR="00321CA7"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Государственного бюджетного </w:t>
      </w:r>
    </w:p>
    <w:p w:rsidR="00382CA4"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образовательного учреждения </w:t>
      </w:r>
    </w:p>
    <w:p w:rsidR="00C062AD" w:rsidRPr="00382CA4" w:rsidRDefault="00C062AD" w:rsidP="00382CA4">
      <w:pPr>
        <w:spacing w:after="0"/>
        <w:jc w:val="center"/>
        <w:rPr>
          <w:rFonts w:ascii="Times New Roman" w:hAnsi="Times New Roman" w:cs="Times New Roman"/>
          <w:b/>
          <w:sz w:val="36"/>
          <w:szCs w:val="36"/>
        </w:rPr>
      </w:pPr>
      <w:r>
        <w:rPr>
          <w:rFonts w:ascii="Times New Roman" w:hAnsi="Times New Roman" w:cs="Times New Roman"/>
          <w:b/>
          <w:sz w:val="36"/>
          <w:szCs w:val="36"/>
        </w:rPr>
        <w:t xml:space="preserve">«Нижнекамская </w:t>
      </w:r>
      <w:r w:rsidR="00382CA4">
        <w:rPr>
          <w:rFonts w:ascii="Times New Roman" w:hAnsi="Times New Roman" w:cs="Times New Roman"/>
          <w:b/>
          <w:sz w:val="36"/>
          <w:szCs w:val="36"/>
        </w:rPr>
        <w:t>школа-интернат »</w:t>
      </w:r>
    </w:p>
    <w:p w:rsidR="00C062AD" w:rsidRPr="00382CA4" w:rsidRDefault="00382CA4" w:rsidP="00382CA4">
      <w:pPr>
        <w:spacing w:after="0"/>
        <w:jc w:val="center"/>
        <w:rPr>
          <w:rFonts w:ascii="Times New Roman" w:hAnsi="Times New Roman" w:cs="Times New Roman"/>
          <w:b/>
          <w:sz w:val="36"/>
          <w:szCs w:val="36"/>
        </w:rPr>
      </w:pPr>
      <w:r w:rsidRPr="00382CA4">
        <w:rPr>
          <w:rFonts w:ascii="Times New Roman" w:hAnsi="Times New Roman" w:cs="Times New Roman"/>
          <w:b/>
          <w:sz w:val="36"/>
          <w:szCs w:val="36"/>
        </w:rPr>
        <w:t>Республики Татарстан</w:t>
      </w:r>
    </w:p>
    <w:p w:rsidR="00382CA4" w:rsidRDefault="00D224B8" w:rsidP="00382CA4">
      <w:pPr>
        <w:spacing w:after="0"/>
        <w:jc w:val="center"/>
        <w:rPr>
          <w:rFonts w:ascii="Times New Roman" w:hAnsi="Times New Roman" w:cs="Times New Roman"/>
          <w:b/>
          <w:sz w:val="36"/>
          <w:szCs w:val="36"/>
        </w:rPr>
      </w:pPr>
      <w:proofErr w:type="gramStart"/>
      <w:r>
        <w:rPr>
          <w:rFonts w:ascii="Times New Roman" w:hAnsi="Times New Roman" w:cs="Times New Roman"/>
          <w:b/>
          <w:sz w:val="36"/>
          <w:szCs w:val="36"/>
        </w:rPr>
        <w:t>на</w:t>
      </w:r>
      <w:proofErr w:type="gramEnd"/>
      <w:r>
        <w:rPr>
          <w:rFonts w:ascii="Times New Roman" w:hAnsi="Times New Roman" w:cs="Times New Roman"/>
          <w:b/>
          <w:sz w:val="36"/>
          <w:szCs w:val="36"/>
        </w:rPr>
        <w:t xml:space="preserve"> 201</w:t>
      </w:r>
      <w:r w:rsidR="00B306D5">
        <w:rPr>
          <w:rFonts w:ascii="Times New Roman" w:hAnsi="Times New Roman" w:cs="Times New Roman"/>
          <w:b/>
          <w:sz w:val="36"/>
          <w:szCs w:val="36"/>
          <w:lang w:val="en-US"/>
        </w:rPr>
        <w:t>9</w:t>
      </w:r>
      <w:r>
        <w:rPr>
          <w:rFonts w:ascii="Times New Roman" w:hAnsi="Times New Roman" w:cs="Times New Roman"/>
          <w:b/>
          <w:sz w:val="36"/>
          <w:szCs w:val="36"/>
        </w:rPr>
        <w:t>-20</w:t>
      </w:r>
      <w:r w:rsidR="00B306D5">
        <w:rPr>
          <w:rFonts w:ascii="Times New Roman" w:hAnsi="Times New Roman" w:cs="Times New Roman"/>
          <w:b/>
          <w:sz w:val="36"/>
          <w:szCs w:val="36"/>
          <w:lang w:val="en-US"/>
        </w:rPr>
        <w:t>20</w:t>
      </w:r>
      <w:r w:rsidR="00382CA4" w:rsidRPr="00382CA4">
        <w:rPr>
          <w:rFonts w:ascii="Times New Roman" w:hAnsi="Times New Roman" w:cs="Times New Roman"/>
          <w:b/>
          <w:sz w:val="36"/>
          <w:szCs w:val="36"/>
        </w:rPr>
        <w:t xml:space="preserve"> учебный год</w:t>
      </w: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p w:rsidR="00382CA4" w:rsidRDefault="00382CA4" w:rsidP="00382CA4">
      <w:pPr>
        <w:spacing w:after="0"/>
        <w:jc w:val="center"/>
        <w:rPr>
          <w:rFonts w:ascii="Times New Roman" w:hAnsi="Times New Roman" w:cs="Times New Roman"/>
          <w:b/>
          <w:sz w:val="36"/>
          <w:szCs w:val="36"/>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382CA4" w:rsidTr="00382CA4">
        <w:tc>
          <w:tcPr>
            <w:tcW w:w="4785" w:type="dxa"/>
          </w:tcPr>
          <w:p w:rsidR="00382CA4" w:rsidRDefault="00382CA4" w:rsidP="00382CA4">
            <w:pPr>
              <w:jc w:val="center"/>
              <w:rPr>
                <w:rFonts w:ascii="Times New Roman" w:hAnsi="Times New Roman" w:cs="Times New Roman"/>
                <w:b/>
                <w:sz w:val="36"/>
                <w:szCs w:val="36"/>
              </w:rPr>
            </w:pPr>
          </w:p>
        </w:tc>
        <w:tc>
          <w:tcPr>
            <w:tcW w:w="4786" w:type="dxa"/>
          </w:tcPr>
          <w:p w:rsidR="00382CA4" w:rsidRDefault="00382CA4" w:rsidP="00382CA4">
            <w:pPr>
              <w:jc w:val="center"/>
              <w:rPr>
                <w:rFonts w:ascii="Times New Roman" w:hAnsi="Times New Roman" w:cs="Times New Roman"/>
                <w:sz w:val="24"/>
                <w:szCs w:val="24"/>
              </w:rPr>
            </w:pPr>
            <w:r w:rsidRPr="00382CA4">
              <w:rPr>
                <w:rFonts w:ascii="Times New Roman" w:hAnsi="Times New Roman" w:cs="Times New Roman"/>
                <w:sz w:val="24"/>
                <w:szCs w:val="24"/>
              </w:rPr>
              <w:t xml:space="preserve">Обсужден на заседании педагогического </w:t>
            </w:r>
            <w:proofErr w:type="gramStart"/>
            <w:r w:rsidRPr="00382CA4">
              <w:rPr>
                <w:rFonts w:ascii="Times New Roman" w:hAnsi="Times New Roman" w:cs="Times New Roman"/>
                <w:sz w:val="24"/>
                <w:szCs w:val="24"/>
              </w:rPr>
              <w:t>совета</w:t>
            </w:r>
            <w:r>
              <w:rPr>
                <w:rFonts w:ascii="Times New Roman" w:hAnsi="Times New Roman" w:cs="Times New Roman"/>
                <w:sz w:val="24"/>
                <w:szCs w:val="24"/>
              </w:rPr>
              <w:t>(</w:t>
            </w:r>
            <w:r w:rsidR="00D224B8">
              <w:rPr>
                <w:rFonts w:ascii="Times New Roman" w:hAnsi="Times New Roman" w:cs="Times New Roman"/>
                <w:sz w:val="24"/>
                <w:szCs w:val="24"/>
              </w:rPr>
              <w:t xml:space="preserve"> протокол</w:t>
            </w:r>
            <w:proofErr w:type="gramEnd"/>
            <w:r w:rsidR="00D224B8">
              <w:rPr>
                <w:rFonts w:ascii="Times New Roman" w:hAnsi="Times New Roman" w:cs="Times New Roman"/>
                <w:sz w:val="24"/>
                <w:szCs w:val="24"/>
              </w:rPr>
              <w:t xml:space="preserve"> № 1 от __________201</w:t>
            </w:r>
            <w:r w:rsidR="00B306D5" w:rsidRPr="00B306D5">
              <w:rPr>
                <w:rFonts w:ascii="Times New Roman" w:hAnsi="Times New Roman" w:cs="Times New Roman"/>
                <w:sz w:val="24"/>
                <w:szCs w:val="24"/>
              </w:rPr>
              <w:t>9</w:t>
            </w:r>
            <w:r>
              <w:rPr>
                <w:rFonts w:ascii="Times New Roman" w:hAnsi="Times New Roman" w:cs="Times New Roman"/>
                <w:sz w:val="24"/>
                <w:szCs w:val="24"/>
              </w:rPr>
              <w:t>)</w:t>
            </w:r>
          </w:p>
          <w:p w:rsidR="00382CA4" w:rsidRDefault="00382CA4" w:rsidP="00382CA4">
            <w:pPr>
              <w:jc w:val="center"/>
              <w:rPr>
                <w:rFonts w:ascii="Times New Roman" w:hAnsi="Times New Roman" w:cs="Times New Roman"/>
                <w:sz w:val="24"/>
                <w:szCs w:val="24"/>
              </w:rPr>
            </w:pPr>
            <w:r>
              <w:rPr>
                <w:rFonts w:ascii="Times New Roman" w:hAnsi="Times New Roman" w:cs="Times New Roman"/>
                <w:sz w:val="24"/>
                <w:szCs w:val="24"/>
              </w:rPr>
              <w:t xml:space="preserve">Введен в действие </w:t>
            </w:r>
            <w:proofErr w:type="gramStart"/>
            <w:r>
              <w:rPr>
                <w:rFonts w:ascii="Times New Roman" w:hAnsi="Times New Roman" w:cs="Times New Roman"/>
                <w:sz w:val="24"/>
                <w:szCs w:val="24"/>
              </w:rPr>
              <w:t>приказом  директора</w:t>
            </w:r>
            <w:proofErr w:type="gramEnd"/>
            <w:r>
              <w:rPr>
                <w:rFonts w:ascii="Times New Roman" w:hAnsi="Times New Roman" w:cs="Times New Roman"/>
                <w:sz w:val="24"/>
                <w:szCs w:val="24"/>
              </w:rPr>
              <w:t xml:space="preserve"> </w:t>
            </w:r>
          </w:p>
          <w:p w:rsidR="00382CA4" w:rsidRPr="00382CA4" w:rsidRDefault="00382CA4" w:rsidP="00382CA4">
            <w:pPr>
              <w:jc w:val="center"/>
              <w:rPr>
                <w:rFonts w:ascii="Times New Roman" w:hAnsi="Times New Roman" w:cs="Times New Roman"/>
                <w:sz w:val="24"/>
                <w:szCs w:val="24"/>
              </w:rPr>
            </w:pPr>
            <w:r>
              <w:rPr>
                <w:rFonts w:ascii="Times New Roman" w:hAnsi="Times New Roman" w:cs="Times New Roman"/>
                <w:sz w:val="24"/>
                <w:szCs w:val="24"/>
              </w:rPr>
              <w:t>№ _______от _________________________</w:t>
            </w:r>
          </w:p>
        </w:tc>
      </w:tr>
    </w:tbl>
    <w:p w:rsidR="00382CA4" w:rsidRDefault="00382CA4"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8C46FB" w:rsidRDefault="008C46FB"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321CA7" w:rsidRDefault="00321CA7" w:rsidP="00382CA4">
      <w:pPr>
        <w:spacing w:after="0"/>
        <w:jc w:val="center"/>
        <w:rPr>
          <w:rFonts w:ascii="Times New Roman" w:hAnsi="Times New Roman" w:cs="Times New Roman"/>
          <w:b/>
          <w:sz w:val="36"/>
          <w:szCs w:val="36"/>
        </w:rPr>
      </w:pPr>
    </w:p>
    <w:p w:rsidR="008C46FB" w:rsidRDefault="008C46FB" w:rsidP="008C46FB">
      <w:pPr>
        <w:pStyle w:val="Default"/>
        <w:snapToGrid w:val="0"/>
        <w:ind w:firstLine="709"/>
        <w:jc w:val="center"/>
      </w:pPr>
      <w:r>
        <w:rPr>
          <w:b/>
          <w:bCs/>
        </w:rPr>
        <w:lastRenderedPageBreak/>
        <w:t>Пояснительная записка к учебному плану</w:t>
      </w:r>
    </w:p>
    <w:p w:rsidR="008C46FB" w:rsidRPr="00321CA7" w:rsidRDefault="00321CA7" w:rsidP="008C46FB">
      <w:pPr>
        <w:pStyle w:val="Default"/>
        <w:snapToGrid w:val="0"/>
        <w:ind w:firstLine="709"/>
        <w:jc w:val="center"/>
        <w:rPr>
          <w:b/>
          <w:bCs/>
        </w:rPr>
      </w:pPr>
      <w:r>
        <w:rPr>
          <w:b/>
          <w:bCs/>
        </w:rPr>
        <w:t>ГБ</w:t>
      </w:r>
      <w:r w:rsidR="008C46FB">
        <w:rPr>
          <w:b/>
          <w:bCs/>
        </w:rPr>
        <w:t xml:space="preserve">ОУ «Нижнекамская  </w:t>
      </w:r>
      <w:r>
        <w:rPr>
          <w:b/>
          <w:bCs/>
        </w:rPr>
        <w:t>школа-интернат</w:t>
      </w:r>
      <w:r w:rsidR="008C46FB">
        <w:rPr>
          <w:b/>
          <w:bCs/>
        </w:rPr>
        <w:t>»</w:t>
      </w:r>
    </w:p>
    <w:p w:rsidR="008C46FB" w:rsidRDefault="00D224B8" w:rsidP="008C46FB">
      <w:pPr>
        <w:pStyle w:val="Default"/>
        <w:snapToGrid w:val="0"/>
        <w:ind w:firstLine="709"/>
        <w:jc w:val="center"/>
        <w:rPr>
          <w:b/>
          <w:bCs/>
        </w:rPr>
      </w:pPr>
      <w:proofErr w:type="gramStart"/>
      <w:r>
        <w:rPr>
          <w:b/>
          <w:bCs/>
        </w:rPr>
        <w:t>на</w:t>
      </w:r>
      <w:proofErr w:type="gramEnd"/>
      <w:r>
        <w:rPr>
          <w:b/>
          <w:bCs/>
        </w:rPr>
        <w:t xml:space="preserve"> 201</w:t>
      </w:r>
      <w:r w:rsidR="00B306D5" w:rsidRPr="00BB45BE">
        <w:rPr>
          <w:b/>
          <w:bCs/>
        </w:rPr>
        <w:t>9</w:t>
      </w:r>
      <w:r w:rsidR="00BE6DE4">
        <w:rPr>
          <w:b/>
          <w:bCs/>
        </w:rPr>
        <w:t xml:space="preserve"> – 20</w:t>
      </w:r>
      <w:r w:rsidR="00B306D5" w:rsidRPr="00BB45BE">
        <w:rPr>
          <w:b/>
          <w:bCs/>
        </w:rPr>
        <w:t>20</w:t>
      </w:r>
      <w:r w:rsidR="008C46FB">
        <w:rPr>
          <w:b/>
          <w:bCs/>
        </w:rPr>
        <w:t xml:space="preserve"> учебный год </w:t>
      </w:r>
    </w:p>
    <w:p w:rsidR="008C46FB" w:rsidRDefault="008C46FB" w:rsidP="008C46FB">
      <w:pPr>
        <w:pStyle w:val="Default"/>
        <w:snapToGrid w:val="0"/>
        <w:ind w:firstLine="709"/>
        <w:jc w:val="center"/>
      </w:pPr>
    </w:p>
    <w:p w:rsidR="008C46FB" w:rsidRDefault="008C46FB" w:rsidP="008C46FB">
      <w:pPr>
        <w:pStyle w:val="Default"/>
        <w:snapToGrid w:val="0"/>
        <w:ind w:firstLine="709"/>
        <w:jc w:val="both"/>
      </w:pPr>
      <w:r>
        <w:t xml:space="preserve">Учебный план </w:t>
      </w:r>
      <w:r>
        <w:rPr>
          <w:bCs/>
        </w:rPr>
        <w:t xml:space="preserve">Нижнекамской </w:t>
      </w:r>
      <w:r>
        <w:t xml:space="preserve"> школы-интерната составлен на основе: </w:t>
      </w:r>
    </w:p>
    <w:p w:rsidR="008C46FB" w:rsidRDefault="008C46FB" w:rsidP="008C46FB">
      <w:pPr>
        <w:pStyle w:val="Default"/>
        <w:snapToGrid w:val="0"/>
        <w:ind w:firstLine="709"/>
        <w:jc w:val="both"/>
      </w:pPr>
      <w:r>
        <w:t xml:space="preserve">– Федерального закона «Об образовании в РФ» (ст. 12, 13, 25, 28); </w:t>
      </w:r>
    </w:p>
    <w:p w:rsidR="008C46FB" w:rsidRDefault="008C46FB" w:rsidP="008C46FB">
      <w:pPr>
        <w:pStyle w:val="Default"/>
        <w:numPr>
          <w:ilvl w:val="0"/>
          <w:numId w:val="1"/>
        </w:numPr>
        <w:snapToGrid w:val="0"/>
        <w:ind w:firstLine="709"/>
        <w:jc w:val="both"/>
      </w:pPr>
      <w:r>
        <w:t xml:space="preserve">− Приказа Министерства образования РФ от 09.03.2004 г.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8C46FB" w:rsidRDefault="008C46FB" w:rsidP="008C46FB">
      <w:pPr>
        <w:pStyle w:val="Default"/>
        <w:numPr>
          <w:ilvl w:val="0"/>
          <w:numId w:val="1"/>
        </w:numPr>
        <w:snapToGrid w:val="0"/>
        <w:ind w:firstLine="709"/>
        <w:jc w:val="both"/>
      </w:pPr>
      <w:r>
        <w:t xml:space="preserve">− Приказа Министерства образования Российской Федерации от 10.04.2002 г. №29/2065-п. «Об утверждении учебных планов специальных (коррекционных) образовательных учреждений для обучающихся, воспитанников с отклонениями в развитии»; </w:t>
      </w:r>
    </w:p>
    <w:p w:rsidR="00321CA7" w:rsidRDefault="00321CA7" w:rsidP="008C46FB">
      <w:pPr>
        <w:pStyle w:val="Default"/>
        <w:numPr>
          <w:ilvl w:val="0"/>
          <w:numId w:val="1"/>
        </w:numPr>
        <w:snapToGrid w:val="0"/>
        <w:ind w:firstLine="709"/>
        <w:jc w:val="both"/>
      </w:pPr>
      <w:r>
        <w:t xml:space="preserve">-  Приказа Министерства образования Российской Федерации № 1598 от 19.12.2014г. </w:t>
      </w:r>
      <w:r w:rsidR="00D603AE">
        <w:t>«Об</w:t>
      </w:r>
      <w:r>
        <w:t xml:space="preserve">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5943C6" w:rsidRDefault="005943C6" w:rsidP="005943C6">
      <w:pPr>
        <w:pStyle w:val="Default"/>
        <w:snapToGrid w:val="0"/>
        <w:ind w:firstLine="709"/>
        <w:jc w:val="both"/>
      </w:pPr>
      <w:r>
        <w:t>- Письма МО РФ от 10.06.2002 № 1302 «Об утверждении учебных планов специальных (коррекционных) образовательных учреждений для обучающихся воспитанников с отклонениями в развитии»;</w:t>
      </w:r>
    </w:p>
    <w:p w:rsidR="005943C6" w:rsidRDefault="005943C6" w:rsidP="005943C6">
      <w:pPr>
        <w:pStyle w:val="Default"/>
        <w:snapToGrid w:val="0"/>
        <w:ind w:firstLine="709"/>
        <w:jc w:val="both"/>
      </w:pPr>
      <w:r>
        <w:t xml:space="preserve">- Федерального государственного образовательного стандарта </w:t>
      </w:r>
      <w:r w:rsidR="00D603AE">
        <w:t>начального общего</w:t>
      </w:r>
      <w:r>
        <w:t xml:space="preserve"> образования обучающихся с </w:t>
      </w:r>
      <w:r w:rsidR="00D603AE">
        <w:t>ограниченными возможностями</w:t>
      </w:r>
      <w:r>
        <w:t xml:space="preserve"> здоровья, </w:t>
      </w:r>
      <w:r w:rsidR="00D603AE">
        <w:t>утверждённого приказом</w:t>
      </w:r>
      <w:r>
        <w:t xml:space="preserve"> </w:t>
      </w:r>
      <w:r w:rsidR="00D603AE">
        <w:t>Министерства образования и науки Российской Федерации от 19.12.2014 № 1598 (далее – ФГОС НОО для детей с ОВЗ);</w:t>
      </w:r>
    </w:p>
    <w:p w:rsidR="005943C6" w:rsidRDefault="00D603AE" w:rsidP="00D603AE">
      <w:pPr>
        <w:pStyle w:val="Default"/>
        <w:snapToGrid w:val="0"/>
        <w:ind w:firstLine="709"/>
        <w:jc w:val="both"/>
      </w:pPr>
      <w:r>
        <w:t>- Приказа Министерства образования и науки РФ от 05.03. 2004 № 1089 «Об утверждении федерального компонента государственных образовательных стандартов начального, общего и среднего общего образования»;</w:t>
      </w:r>
    </w:p>
    <w:p w:rsidR="008C46FB" w:rsidRDefault="008C46FB" w:rsidP="008C46FB">
      <w:pPr>
        <w:pStyle w:val="Default"/>
        <w:numPr>
          <w:ilvl w:val="0"/>
          <w:numId w:val="1"/>
        </w:numPr>
        <w:snapToGrid w:val="0"/>
        <w:ind w:firstLine="709"/>
        <w:jc w:val="both"/>
      </w:pPr>
      <w:r>
        <w:t xml:space="preserve">− Постановления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 (с изменениями на 29.06.2011) </w:t>
      </w:r>
    </w:p>
    <w:p w:rsidR="00D603AE" w:rsidRDefault="00D603AE" w:rsidP="008C46FB">
      <w:pPr>
        <w:pStyle w:val="Default"/>
        <w:numPr>
          <w:ilvl w:val="0"/>
          <w:numId w:val="1"/>
        </w:numPr>
        <w:snapToGrid w:val="0"/>
        <w:ind w:firstLine="709"/>
        <w:jc w:val="both"/>
      </w:pPr>
      <w:r>
        <w:t xml:space="preserve">-  Постановления главного </w:t>
      </w:r>
      <w:proofErr w:type="gramStart"/>
      <w:r>
        <w:t>государственного  санитарного</w:t>
      </w:r>
      <w:proofErr w:type="gramEnd"/>
      <w:r>
        <w:t xml:space="preserve"> врача РФ от 10.07.2015 № 26 «Об утверждении СанПиН 2.4.2.3289-15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w:t>
      </w:r>
      <w:r w:rsidR="00542B25">
        <w:t xml:space="preserve"> основным образовательным </w:t>
      </w:r>
      <w:r>
        <w:t>программам</w:t>
      </w:r>
      <w:r w:rsidR="00542B25">
        <w:t xml:space="preserve"> для обучающихся с ограниченными возможностями здоровья»;</w:t>
      </w:r>
    </w:p>
    <w:p w:rsidR="008C46FB" w:rsidRDefault="008C46FB" w:rsidP="008C46FB">
      <w:pPr>
        <w:pStyle w:val="Default"/>
        <w:numPr>
          <w:ilvl w:val="0"/>
          <w:numId w:val="1"/>
        </w:numPr>
        <w:snapToGrid w:val="0"/>
        <w:ind w:firstLine="709"/>
        <w:jc w:val="both"/>
      </w:pPr>
      <w:r>
        <w:t>−</w:t>
      </w:r>
      <w:r w:rsidR="00101FEE">
        <w:t xml:space="preserve"> Устава ГБ</w:t>
      </w:r>
      <w:r>
        <w:t>ОУ «</w:t>
      </w:r>
      <w:r>
        <w:rPr>
          <w:bCs/>
        </w:rPr>
        <w:t>Нижнекамская</w:t>
      </w:r>
      <w:r>
        <w:t xml:space="preserve"> школа-интернат</w:t>
      </w:r>
      <w:proofErr w:type="gramStart"/>
      <w:r>
        <w:t xml:space="preserve">» </w:t>
      </w:r>
      <w:r w:rsidR="00542B25">
        <w:t>;</w:t>
      </w:r>
      <w:proofErr w:type="gramEnd"/>
    </w:p>
    <w:p w:rsidR="00542B25" w:rsidRDefault="00542B25" w:rsidP="008C46FB">
      <w:pPr>
        <w:pStyle w:val="Default"/>
        <w:numPr>
          <w:ilvl w:val="0"/>
          <w:numId w:val="1"/>
        </w:numPr>
        <w:snapToGrid w:val="0"/>
        <w:ind w:firstLine="709"/>
        <w:jc w:val="both"/>
      </w:pPr>
      <w:r>
        <w:t xml:space="preserve">-  Примерной адаптированной основной образовательной программы начального общего образования </w:t>
      </w:r>
      <w:proofErr w:type="gramStart"/>
      <w:r>
        <w:t>глухих ,</w:t>
      </w:r>
      <w:proofErr w:type="gramEnd"/>
      <w:r>
        <w:t xml:space="preserve"> слабослышащих и позднооглохших обучающихся.</w:t>
      </w:r>
    </w:p>
    <w:p w:rsidR="00542B25" w:rsidRDefault="00542B25" w:rsidP="008C46FB">
      <w:pPr>
        <w:pStyle w:val="Default"/>
        <w:numPr>
          <w:ilvl w:val="0"/>
          <w:numId w:val="1"/>
        </w:numPr>
        <w:snapToGrid w:val="0"/>
        <w:ind w:firstLine="709"/>
        <w:jc w:val="both"/>
      </w:pPr>
      <w:r>
        <w:t>- Программы специальных (коррекционных) образовательных учреждений I и II вида.</w:t>
      </w:r>
    </w:p>
    <w:p w:rsidR="008C46FB" w:rsidRDefault="008C46FB" w:rsidP="008C46FB">
      <w:pPr>
        <w:pStyle w:val="Default"/>
        <w:snapToGrid w:val="0"/>
        <w:ind w:firstLine="709"/>
        <w:jc w:val="both"/>
      </w:pPr>
      <w:r>
        <w:t xml:space="preserve">Учебный </w:t>
      </w:r>
      <w:r w:rsidR="00101FEE">
        <w:t>план Нижнекамской</w:t>
      </w:r>
      <w:r>
        <w:t xml:space="preserve"> школы – интерната составлен в соответствии с использованием Базисного учебного плана специальных (коррекционных) образовательных учреждений I-II вида. Учебный план предполагает учет специфики усвоения учебного материала детьми, испытывающими трудности в обучении, причиной которых является нарушение слуха. </w:t>
      </w:r>
    </w:p>
    <w:p w:rsidR="008C46FB" w:rsidRDefault="008C46FB" w:rsidP="008C46FB">
      <w:pPr>
        <w:pStyle w:val="Default"/>
        <w:snapToGrid w:val="0"/>
        <w:ind w:firstLine="709"/>
        <w:jc w:val="both"/>
      </w:pPr>
      <w:r>
        <w:t xml:space="preserve">Цель учебного плана – создание условий для получения каждым учащимся доступного качественного образования в соответствии с его образовательными потребностями, обеспечивающих успешность детей, формирование ключевых компетентностей. </w:t>
      </w:r>
    </w:p>
    <w:p w:rsidR="008C46FB" w:rsidRDefault="008C46FB" w:rsidP="008C46FB">
      <w:pPr>
        <w:pStyle w:val="Default"/>
        <w:snapToGrid w:val="0"/>
        <w:ind w:firstLine="709"/>
        <w:jc w:val="both"/>
      </w:pPr>
      <w:r>
        <w:lastRenderedPageBreak/>
        <w:t xml:space="preserve">Задачи учебного плана: </w:t>
      </w:r>
    </w:p>
    <w:p w:rsidR="008C46FB" w:rsidRDefault="008C46FB" w:rsidP="008C46FB">
      <w:pPr>
        <w:pStyle w:val="Default"/>
        <w:snapToGrid w:val="0"/>
        <w:ind w:firstLine="709"/>
        <w:jc w:val="both"/>
      </w:pPr>
      <w:r>
        <w:t xml:space="preserve">- обеспечить качественную реализацию выполнения государственного образовательного стандарта; </w:t>
      </w:r>
    </w:p>
    <w:p w:rsidR="008C46FB" w:rsidRDefault="008C46FB" w:rsidP="008C46FB">
      <w:pPr>
        <w:pStyle w:val="Default"/>
        <w:snapToGrid w:val="0"/>
        <w:ind w:firstLine="709"/>
        <w:jc w:val="both"/>
      </w:pPr>
      <w:r>
        <w:t xml:space="preserve">- воспитать разносторонне развитую личность, способную к активной адаптации в обществе и самостоятельному жизненному выбору; </w:t>
      </w:r>
    </w:p>
    <w:p w:rsidR="008C46FB" w:rsidRDefault="008C46FB" w:rsidP="008C46FB">
      <w:pPr>
        <w:pStyle w:val="Default"/>
        <w:snapToGrid w:val="0"/>
        <w:ind w:firstLine="709"/>
        <w:jc w:val="both"/>
      </w:pPr>
      <w:r>
        <w:t xml:space="preserve">- обеспечить сохранение и укрепление здоровья учащихся. </w:t>
      </w:r>
    </w:p>
    <w:p w:rsidR="00542B25" w:rsidRDefault="00542B25" w:rsidP="008C46FB">
      <w:pPr>
        <w:pStyle w:val="Default"/>
        <w:snapToGrid w:val="0"/>
        <w:ind w:firstLine="709"/>
        <w:jc w:val="both"/>
      </w:pPr>
      <w:r>
        <w:t xml:space="preserve">Дети с нарушением слуха, обучающиеся в школе-интернате, представляют собой разнородную группу не только по </w:t>
      </w:r>
      <w:r w:rsidR="00350CFD">
        <w:t>степени,</w:t>
      </w:r>
      <w:r>
        <w:t xml:space="preserve"> характеру и времени снижения слуха, но и по уровню общего и </w:t>
      </w:r>
      <w:r w:rsidR="00350CFD">
        <w:t>речевого развития</w:t>
      </w:r>
      <w:r>
        <w:t xml:space="preserve">, наличию дополнительных нарушений. </w:t>
      </w:r>
    </w:p>
    <w:p w:rsidR="00350CFD" w:rsidRDefault="00350CFD" w:rsidP="008C46FB">
      <w:pPr>
        <w:pStyle w:val="Default"/>
        <w:snapToGrid w:val="0"/>
        <w:ind w:firstLine="709"/>
        <w:jc w:val="both"/>
      </w:pPr>
      <w:r>
        <w:t xml:space="preserve">К категории </w:t>
      </w:r>
      <w:r w:rsidRPr="00350CFD">
        <w:rPr>
          <w:b/>
        </w:rPr>
        <w:t>глухих</w:t>
      </w:r>
      <w:r>
        <w:t xml:space="preserve"> относятся дети со стойким двухсторонним нарушением слуха, при котором при врожденном или рано возникшей глухоте естественный ход развития словесной речи оказывается невозможным. Без специальной систематической психолого-педагогической помощи весь дальнейший путь психофизического развития становится проблематичным, существенно ограничивается социальная адаптация.</w:t>
      </w:r>
    </w:p>
    <w:p w:rsidR="00350CFD" w:rsidRDefault="00FC3589" w:rsidP="008C46FB">
      <w:pPr>
        <w:pStyle w:val="Default"/>
        <w:snapToGrid w:val="0"/>
        <w:ind w:firstLine="709"/>
        <w:jc w:val="both"/>
      </w:pPr>
      <w:r w:rsidRPr="00FC3589">
        <w:rPr>
          <w:b/>
        </w:rPr>
        <w:t>Слабослышащие</w:t>
      </w:r>
      <w:r>
        <w:t xml:space="preserve"> дети – степень потери слуха не лишает их самой возможности естественного освоения речи, но осваиваемая при сниженном слухе речь обычно имеет ряд специфических особенностей, требующих коррекции в процессе обучения. Многие слышащие дети, обладая различными степенями сохранного слуха, не умеют пользоваться им в целях познания и общения. Дефицит слуховой информации порождает различные отклонения в речевом развитии, многие слышащие школьники не понимают обращенную к ним речь и не ориентируются в общении.</w:t>
      </w:r>
    </w:p>
    <w:p w:rsidR="00557631" w:rsidRDefault="00557631" w:rsidP="008C46FB">
      <w:pPr>
        <w:pStyle w:val="Default"/>
        <w:snapToGrid w:val="0"/>
        <w:ind w:firstLine="709"/>
        <w:jc w:val="both"/>
      </w:pPr>
      <w:r>
        <w:t xml:space="preserve">Дети с </w:t>
      </w:r>
      <w:r w:rsidRPr="00557631">
        <w:rPr>
          <w:b/>
        </w:rPr>
        <w:t>интеллектуальными нарушениями</w:t>
      </w:r>
      <w:r>
        <w:t xml:space="preserve"> – неоднородная группа детей со сложной структурой дефекта. При таком сочетании нарушения сопровождаются хроническими заболеваниями, такими как: нарушение зрения, интеллекта, остаточные проявления ДЦП и нарушения мышечной системы, врожденный порок сердца и другие поражения различных систем организма. Психическое развитие детей с нарушениями (комплексными) происходит замедленно; при этом наблюдается значительное отставание познавательных процессов, речи.</w:t>
      </w:r>
    </w:p>
    <w:p w:rsidR="00557631" w:rsidRDefault="00557631" w:rsidP="008C46FB">
      <w:pPr>
        <w:pStyle w:val="Default"/>
        <w:snapToGrid w:val="0"/>
        <w:ind w:firstLine="709"/>
        <w:jc w:val="both"/>
      </w:pPr>
      <w:r w:rsidRPr="00557631">
        <w:rPr>
          <w:b/>
        </w:rPr>
        <w:t>Особые образовательные потребности</w:t>
      </w:r>
      <w:r>
        <w:t xml:space="preserve"> различаются у обучающихся с нарушением слуха разных категорий, поскольку задаются спецификой нарушения, уровнем общего речевого развития, определяют логику построения учебного процесса, находят свое отражение в структуре и содержании образования.</w:t>
      </w:r>
    </w:p>
    <w:p w:rsidR="00557631" w:rsidRDefault="00557631" w:rsidP="008C46FB">
      <w:pPr>
        <w:pStyle w:val="Default"/>
        <w:snapToGrid w:val="0"/>
        <w:ind w:firstLine="709"/>
        <w:jc w:val="both"/>
      </w:pPr>
      <w:r>
        <w:t xml:space="preserve">В </w:t>
      </w:r>
      <w:r w:rsidRPr="00557631">
        <w:rPr>
          <w:b/>
        </w:rPr>
        <w:t>структуру особых образовательных потребностей</w:t>
      </w:r>
      <w:r>
        <w:rPr>
          <w:b/>
        </w:rPr>
        <w:t xml:space="preserve"> </w:t>
      </w:r>
      <w:r>
        <w:t xml:space="preserve">обучающихся с нарушением слуха разных категорий входят: </w:t>
      </w:r>
    </w:p>
    <w:p w:rsidR="00557631" w:rsidRDefault="00557631" w:rsidP="008C46FB">
      <w:pPr>
        <w:pStyle w:val="Default"/>
        <w:snapToGrid w:val="0"/>
        <w:ind w:firstLine="709"/>
        <w:jc w:val="both"/>
      </w:pPr>
      <w:r>
        <w:t xml:space="preserve">- использование специальных методов, приемов, средств обучения </w:t>
      </w:r>
      <w:proofErr w:type="gramStart"/>
      <w:r>
        <w:t>( в</w:t>
      </w:r>
      <w:proofErr w:type="gramEnd"/>
      <w:r>
        <w:t xml:space="preserve"> том числе и специализированных компьютерных технологий);</w:t>
      </w:r>
    </w:p>
    <w:p w:rsidR="00557631" w:rsidRDefault="00557631" w:rsidP="008C46FB">
      <w:pPr>
        <w:pStyle w:val="Default"/>
        <w:snapToGrid w:val="0"/>
        <w:ind w:firstLine="709"/>
        <w:jc w:val="both"/>
      </w:pPr>
      <w:r>
        <w:t>- обязательность непрерывности коррекционно0развивающего процесса, реализуемого, как через содержание образовательных областей, внеурочной деятельности, так и в процессе индивидуальной работы;</w:t>
      </w:r>
    </w:p>
    <w:p w:rsidR="00557631" w:rsidRDefault="00557631" w:rsidP="008C46FB">
      <w:pPr>
        <w:pStyle w:val="Default"/>
        <w:snapToGrid w:val="0"/>
        <w:ind w:firstLine="709"/>
        <w:jc w:val="both"/>
      </w:pPr>
      <w:r>
        <w:t>- активное использование в учебно-познавательном процессе речи как средства компенсации нарушенных функций, осуществление</w:t>
      </w:r>
      <w:r w:rsidR="00BC6894">
        <w:t xml:space="preserve"> специальной работы по коррекции речевых нарушений;</w:t>
      </w:r>
    </w:p>
    <w:p w:rsidR="00BC6894" w:rsidRDefault="00BC6894" w:rsidP="008C46FB">
      <w:pPr>
        <w:pStyle w:val="Default"/>
        <w:snapToGrid w:val="0"/>
        <w:ind w:firstLine="709"/>
        <w:jc w:val="both"/>
      </w:pPr>
      <w:r>
        <w:t xml:space="preserve">- специальная работа по формированию и развитию возможностей восприятия звучащего мира – слухового восприятия неречевых звучаний и речи, </w:t>
      </w:r>
      <w:proofErr w:type="spellStart"/>
      <w:r>
        <w:t>слухозрительного</w:t>
      </w:r>
      <w:proofErr w:type="spellEnd"/>
      <w:r>
        <w:t xml:space="preserve"> восприятия устной речи, ее произносительной стороны, формированию умения использовать свои слуховые возможности в повседневной жизни, правильно пользоваться звукоусиливающей аппаратурой;</w:t>
      </w:r>
    </w:p>
    <w:p w:rsidR="00BC6894" w:rsidRDefault="00BC6894" w:rsidP="008C46FB">
      <w:pPr>
        <w:pStyle w:val="Default"/>
        <w:snapToGrid w:val="0"/>
        <w:ind w:firstLine="709"/>
        <w:jc w:val="both"/>
      </w:pPr>
      <w:r>
        <w:t>- специальная работа по формированию и коррекции произносительной стороны речи;</w:t>
      </w:r>
    </w:p>
    <w:p w:rsidR="00BC6894" w:rsidRDefault="00BC6894" w:rsidP="008C46FB">
      <w:pPr>
        <w:pStyle w:val="Default"/>
        <w:snapToGrid w:val="0"/>
        <w:ind w:firstLine="709"/>
        <w:jc w:val="both"/>
      </w:pPr>
      <w:r>
        <w:t>- специальное обучение «переносу» сформированных знаний умений в новые ситуации взаимодействия с действительностью;</w:t>
      </w:r>
    </w:p>
    <w:p w:rsidR="00BC6894" w:rsidRDefault="00BC6894" w:rsidP="008C46FB">
      <w:pPr>
        <w:pStyle w:val="Default"/>
        <w:snapToGrid w:val="0"/>
        <w:ind w:firstLine="709"/>
        <w:jc w:val="both"/>
      </w:pPr>
      <w:r>
        <w:lastRenderedPageBreak/>
        <w:t xml:space="preserve">- специальная помощь в осмыслении, упорядочивании, дифференциации и речевом </w:t>
      </w:r>
      <w:r w:rsidR="00A82F93">
        <w:t>опосредованные</w:t>
      </w:r>
      <w:r>
        <w:t xml:space="preserve"> индивидуального жизненного опыта ребенка, «проработке» его впечатлений, наблюдений, действий, воспоминаний, представлений о будущем;</w:t>
      </w:r>
    </w:p>
    <w:p w:rsidR="00BC6894" w:rsidRDefault="00BC6894" w:rsidP="008C46FB">
      <w:pPr>
        <w:pStyle w:val="Default"/>
        <w:snapToGrid w:val="0"/>
        <w:ind w:firstLine="709"/>
        <w:jc w:val="both"/>
      </w:pPr>
      <w:r>
        <w:t>- учет специфики восприятия и переработки</w:t>
      </w:r>
      <w:r w:rsidR="00A82F93">
        <w:t xml:space="preserve"> информации при организации обучения и оценке достижений;</w:t>
      </w:r>
    </w:p>
    <w:p w:rsidR="00A82F93" w:rsidRDefault="00A82F93" w:rsidP="008C46FB">
      <w:pPr>
        <w:pStyle w:val="Default"/>
        <w:snapToGrid w:val="0"/>
        <w:ind w:firstLine="709"/>
        <w:jc w:val="both"/>
      </w:pPr>
      <w:r>
        <w:t>- психологическое сопровождение, направленное на установление взаимодействия с семьей и образовательного учреждения;</w:t>
      </w:r>
    </w:p>
    <w:p w:rsidR="00A82F93" w:rsidRDefault="00A82F93" w:rsidP="008C46FB">
      <w:pPr>
        <w:pStyle w:val="Default"/>
        <w:snapToGrid w:val="0"/>
        <w:ind w:firstLine="709"/>
        <w:jc w:val="both"/>
      </w:pPr>
      <w:r>
        <w:t>- создание условий для развития у обучающихся инициативы, познавательной и общей активности, в том числе за счет привлечения к участию в различных (доступных) видах деятельности;</w:t>
      </w:r>
    </w:p>
    <w:p w:rsidR="00A82F93" w:rsidRDefault="00A82F93" w:rsidP="008C46FB">
      <w:pPr>
        <w:pStyle w:val="Default"/>
        <w:snapToGrid w:val="0"/>
        <w:ind w:firstLine="709"/>
        <w:jc w:val="both"/>
      </w:pPr>
      <w:r>
        <w:t>- максимальное расширение образовательного пространства за счет расширения социальных контактов с широким социумом.</w:t>
      </w:r>
    </w:p>
    <w:p w:rsidR="00A82F93" w:rsidRDefault="00A82F93" w:rsidP="008C46FB">
      <w:pPr>
        <w:pStyle w:val="Default"/>
        <w:snapToGrid w:val="0"/>
        <w:ind w:firstLine="709"/>
        <w:jc w:val="both"/>
      </w:pPr>
    </w:p>
    <w:p w:rsidR="00557631" w:rsidRPr="00557631" w:rsidRDefault="00557631" w:rsidP="008C46FB">
      <w:pPr>
        <w:pStyle w:val="Default"/>
        <w:snapToGrid w:val="0"/>
        <w:ind w:firstLine="709"/>
        <w:jc w:val="both"/>
      </w:pPr>
    </w:p>
    <w:p w:rsidR="00542B25" w:rsidRDefault="00542B25" w:rsidP="008C46FB">
      <w:pPr>
        <w:pStyle w:val="Default"/>
        <w:snapToGrid w:val="0"/>
        <w:ind w:firstLine="709"/>
        <w:jc w:val="both"/>
      </w:pPr>
      <w:r>
        <w:t xml:space="preserve"> </w:t>
      </w:r>
    </w:p>
    <w:p w:rsidR="008C46FB" w:rsidRDefault="008C46FB" w:rsidP="008C46FB">
      <w:pPr>
        <w:pStyle w:val="Default"/>
        <w:snapToGrid w:val="0"/>
        <w:ind w:firstLine="709"/>
        <w:jc w:val="both"/>
      </w:pPr>
      <w:r>
        <w:t xml:space="preserve">Нормативный срок освоения образовательных программ по уровням образования, начало и продолжительность учебного года, каникул устанавливаются в соответствии с Уставом ОУ и годовым календарным учебным графиком. В учебном плане соблюдены нормативы максимальной учебной нагрузки обучающихся в соответствии с Базисным учебным планом специальных (коррекционных) образовательных учреждений I, II вида и требованиями СанПиН 2.4.2 2821-10. </w:t>
      </w:r>
    </w:p>
    <w:p w:rsidR="00CC26A9" w:rsidRDefault="00CC26A9" w:rsidP="00CC26A9">
      <w:pPr>
        <w:pStyle w:val="Default"/>
        <w:snapToGrid w:val="0"/>
        <w:ind w:firstLine="709"/>
        <w:jc w:val="both"/>
      </w:pPr>
      <w:r>
        <w:t xml:space="preserve">Школа-интернат для детей с ограниченными возможностями здоровья осуществляет образовательный процесс глухих, слабослышащих и позднооглохших детей в соответствии с уровнем образовательных </w:t>
      </w:r>
      <w:proofErr w:type="gramStart"/>
      <w:r>
        <w:t>программ  трех</w:t>
      </w:r>
      <w:proofErr w:type="gramEnd"/>
      <w:r>
        <w:t xml:space="preserve"> ступеней общего образования :</w:t>
      </w:r>
    </w:p>
    <w:p w:rsidR="008C46FB" w:rsidRDefault="008C46FB" w:rsidP="00CC26A9">
      <w:pPr>
        <w:pStyle w:val="Default"/>
        <w:snapToGrid w:val="0"/>
        <w:jc w:val="both"/>
        <w:rPr>
          <w:color w:val="auto"/>
        </w:rPr>
      </w:pPr>
    </w:p>
    <w:p w:rsidR="008C46FB" w:rsidRDefault="00CC26A9" w:rsidP="008C46FB">
      <w:pPr>
        <w:pStyle w:val="Default"/>
        <w:snapToGrid w:val="0"/>
        <w:ind w:firstLine="709"/>
        <w:jc w:val="both"/>
        <w:rPr>
          <w:color w:val="auto"/>
        </w:rPr>
      </w:pPr>
      <w:r>
        <w:t xml:space="preserve">1-я ступень </w:t>
      </w:r>
      <w:r w:rsidR="008C46FB">
        <w:rPr>
          <w:color w:val="auto"/>
        </w:rPr>
        <w:t>- начальн</w:t>
      </w:r>
      <w:r w:rsidR="00BE6DE4">
        <w:rPr>
          <w:color w:val="auto"/>
        </w:rPr>
        <w:t xml:space="preserve">ого общего образования – </w:t>
      </w:r>
      <w:r w:rsidR="00101FEE">
        <w:rPr>
          <w:color w:val="auto"/>
        </w:rPr>
        <w:t>5 лет.</w:t>
      </w:r>
      <w:r w:rsidR="008C46FB">
        <w:rPr>
          <w:color w:val="auto"/>
        </w:rPr>
        <w:t xml:space="preserve"> </w:t>
      </w:r>
    </w:p>
    <w:p w:rsidR="008C46FB" w:rsidRDefault="00CC26A9" w:rsidP="008C46FB">
      <w:pPr>
        <w:pStyle w:val="Default"/>
        <w:snapToGrid w:val="0"/>
        <w:ind w:firstLine="709"/>
        <w:jc w:val="both"/>
        <w:rPr>
          <w:color w:val="auto"/>
        </w:rPr>
      </w:pPr>
      <w:r>
        <w:rPr>
          <w:color w:val="auto"/>
        </w:rPr>
        <w:t>2-я ступень</w:t>
      </w:r>
      <w:r w:rsidR="008C46FB">
        <w:rPr>
          <w:color w:val="auto"/>
        </w:rPr>
        <w:t xml:space="preserve">- основного общего образования – 6 лет, </w:t>
      </w:r>
    </w:p>
    <w:p w:rsidR="008C46FB" w:rsidRDefault="00CC26A9" w:rsidP="008C46FB">
      <w:pPr>
        <w:pStyle w:val="Default"/>
        <w:snapToGrid w:val="0"/>
        <w:ind w:firstLine="709"/>
        <w:jc w:val="both"/>
        <w:rPr>
          <w:color w:val="auto"/>
        </w:rPr>
      </w:pPr>
      <w:r>
        <w:rPr>
          <w:color w:val="auto"/>
        </w:rPr>
        <w:t>3-я ступень</w:t>
      </w:r>
      <w:r w:rsidR="008C46FB">
        <w:rPr>
          <w:color w:val="auto"/>
        </w:rPr>
        <w:t xml:space="preserve">- среднего общего образования – 2 года. </w:t>
      </w:r>
    </w:p>
    <w:p w:rsidR="00CC26A9" w:rsidRDefault="00CC26A9" w:rsidP="008C46FB">
      <w:pPr>
        <w:pStyle w:val="Default"/>
        <w:snapToGrid w:val="0"/>
        <w:ind w:firstLine="709"/>
        <w:jc w:val="both"/>
        <w:rPr>
          <w:color w:val="auto"/>
        </w:rPr>
      </w:pPr>
      <w:r>
        <w:rPr>
          <w:color w:val="auto"/>
        </w:rPr>
        <w:t xml:space="preserve">Учебный процесс осуществляется на основе программ общеобразовательных школ при </w:t>
      </w:r>
      <w:r w:rsidR="002874D1">
        <w:rPr>
          <w:color w:val="auto"/>
        </w:rPr>
        <w:t>одновременном сохранении</w:t>
      </w:r>
      <w:r>
        <w:rPr>
          <w:color w:val="auto"/>
        </w:rPr>
        <w:t xml:space="preserve"> коррекционной направленности педагогического </w:t>
      </w:r>
      <w:proofErr w:type="gramStart"/>
      <w:r>
        <w:rPr>
          <w:color w:val="auto"/>
        </w:rPr>
        <w:t>процесса  не</w:t>
      </w:r>
      <w:proofErr w:type="gramEnd"/>
      <w:r>
        <w:rPr>
          <w:color w:val="auto"/>
        </w:rPr>
        <w:t xml:space="preserve"> только в обучении языку, но и другим дисциплинам, которая реализуется через допустимые изменения в структурировании содержания, специфические методы, приемы работы, дополнительные часы на коррекционные занятия.</w:t>
      </w:r>
    </w:p>
    <w:p w:rsidR="00CC26A9" w:rsidRDefault="00CC26A9" w:rsidP="008C46FB">
      <w:pPr>
        <w:pStyle w:val="Default"/>
        <w:snapToGrid w:val="0"/>
        <w:ind w:firstLine="709"/>
        <w:jc w:val="both"/>
        <w:rPr>
          <w:color w:val="auto"/>
        </w:rPr>
      </w:pPr>
    </w:p>
    <w:p w:rsidR="002874D1" w:rsidRDefault="002874D1" w:rsidP="008C46FB">
      <w:pPr>
        <w:pStyle w:val="Default"/>
        <w:snapToGrid w:val="0"/>
        <w:ind w:firstLine="709"/>
        <w:jc w:val="both"/>
        <w:rPr>
          <w:color w:val="auto"/>
        </w:rPr>
      </w:pPr>
      <w:r>
        <w:rPr>
          <w:color w:val="auto"/>
        </w:rPr>
        <w:t>Начальная школа закладывает основы функциональной грамотности учащихся, воображает их основными умениями и навыками общения и учебного труда, создавая тем самым базу для последующего освоения образовательных программ основной школы. Содержание начального образования ориентировано на первоначальное формирование основных сторон личности: познавательной культуры, коммуникативной культуры, нравственной культуры, трудовой культуры, физической культуры.</w:t>
      </w:r>
    </w:p>
    <w:p w:rsidR="002874D1" w:rsidRDefault="002874D1" w:rsidP="008C46FB">
      <w:pPr>
        <w:pStyle w:val="Default"/>
        <w:snapToGrid w:val="0"/>
        <w:ind w:firstLine="709"/>
        <w:jc w:val="both"/>
        <w:rPr>
          <w:color w:val="auto"/>
        </w:rPr>
      </w:pPr>
    </w:p>
    <w:p w:rsidR="002874D1" w:rsidRDefault="002874D1" w:rsidP="008C46FB">
      <w:pPr>
        <w:pStyle w:val="Default"/>
        <w:snapToGrid w:val="0"/>
        <w:ind w:firstLine="709"/>
        <w:jc w:val="both"/>
        <w:rPr>
          <w:color w:val="auto"/>
        </w:rPr>
      </w:pPr>
      <w:r>
        <w:rPr>
          <w:color w:val="auto"/>
        </w:rPr>
        <w:t xml:space="preserve">Основная школа направлена на формирование базовых основ наук, совершенствование </w:t>
      </w:r>
      <w:proofErr w:type="spellStart"/>
      <w:r>
        <w:rPr>
          <w:color w:val="auto"/>
        </w:rPr>
        <w:t>общеучебных</w:t>
      </w:r>
      <w:proofErr w:type="spellEnd"/>
      <w:r>
        <w:rPr>
          <w:color w:val="auto"/>
        </w:rPr>
        <w:t xml:space="preserve"> умений и навыков, обеспечивает освоение обучающимися образовательных программ 2-й ступени общего образования, развития общих устойчивых познавательных интересов и творческих способностей, социализацию обучающихся.</w:t>
      </w:r>
    </w:p>
    <w:p w:rsidR="002874D1" w:rsidRDefault="002874D1" w:rsidP="008C46FB">
      <w:pPr>
        <w:pStyle w:val="Default"/>
        <w:snapToGrid w:val="0"/>
        <w:ind w:firstLine="709"/>
        <w:jc w:val="both"/>
        <w:rPr>
          <w:color w:val="auto"/>
        </w:rPr>
      </w:pPr>
    </w:p>
    <w:p w:rsidR="002874D1" w:rsidRDefault="002874D1" w:rsidP="008C46FB">
      <w:pPr>
        <w:pStyle w:val="Default"/>
        <w:snapToGrid w:val="0"/>
        <w:ind w:firstLine="709"/>
        <w:jc w:val="both"/>
        <w:rPr>
          <w:color w:val="auto"/>
        </w:rPr>
      </w:pPr>
      <w:r>
        <w:rPr>
          <w:color w:val="auto"/>
        </w:rPr>
        <w:t>Средняя школа является завершающим этапом общеобразовательной подготовки. Старшая ступень призвана обеспечить функциональную грамотность и социальную адаптацию обучающихся, содействовать их общественному и гражданскому самоопределению.</w:t>
      </w:r>
    </w:p>
    <w:p w:rsidR="002874D1" w:rsidRDefault="002874D1" w:rsidP="008C46FB">
      <w:pPr>
        <w:pStyle w:val="Default"/>
        <w:snapToGrid w:val="0"/>
        <w:ind w:firstLine="709"/>
        <w:jc w:val="both"/>
        <w:rPr>
          <w:color w:val="auto"/>
        </w:rPr>
      </w:pPr>
      <w:r>
        <w:rPr>
          <w:color w:val="auto"/>
        </w:rPr>
        <w:lastRenderedPageBreak/>
        <w:t xml:space="preserve"> Учебный план обеспечивает непрерывность начального, основного и среднего общего образования и возможность обучающимся продолжить свое образование в образовательных учреждениях, реализующих программы </w:t>
      </w:r>
      <w:proofErr w:type="gramStart"/>
      <w:r>
        <w:rPr>
          <w:color w:val="auto"/>
        </w:rPr>
        <w:t>профессионального  образования</w:t>
      </w:r>
      <w:proofErr w:type="gramEnd"/>
      <w:r>
        <w:rPr>
          <w:color w:val="auto"/>
        </w:rPr>
        <w:t>.  Учебный план сохраняет преемственность изучаемых предметов как общеобразовательного, так и специального учреждения на каждой ступени с учетом специфики, направленной на сохранение и развитие двигательных, мыслительных речевых навыков, коррекцию психического, физического развития, подготовку учащихся к обучению на следующей ступени.</w:t>
      </w:r>
    </w:p>
    <w:p w:rsidR="008C46FB" w:rsidRDefault="008C46FB" w:rsidP="008C46FB">
      <w:pPr>
        <w:pStyle w:val="Default"/>
        <w:snapToGrid w:val="0"/>
        <w:ind w:firstLine="709"/>
        <w:jc w:val="both"/>
        <w:rPr>
          <w:color w:val="auto"/>
        </w:rPr>
      </w:pPr>
      <w:r>
        <w:rPr>
          <w:color w:val="auto"/>
        </w:rPr>
        <w:t xml:space="preserve">Организация образовательного процесса в школе регламентируется базисным учебным планом и расписаниями занятий. </w:t>
      </w:r>
    </w:p>
    <w:p w:rsidR="008C46FB" w:rsidRDefault="008C46FB" w:rsidP="008C46FB">
      <w:pPr>
        <w:pStyle w:val="Default"/>
        <w:snapToGrid w:val="0"/>
        <w:ind w:firstLine="709"/>
        <w:jc w:val="both"/>
        <w:rPr>
          <w:color w:val="auto"/>
        </w:rPr>
      </w:pPr>
      <w:r>
        <w:rPr>
          <w:color w:val="auto"/>
        </w:rPr>
        <w:t xml:space="preserve">Продолжительность учебного года составляет: </w:t>
      </w:r>
    </w:p>
    <w:p w:rsidR="008C46FB" w:rsidRDefault="008C46FB" w:rsidP="008C46FB">
      <w:pPr>
        <w:pStyle w:val="Default"/>
        <w:snapToGrid w:val="0"/>
        <w:ind w:firstLine="709"/>
        <w:jc w:val="both"/>
        <w:rPr>
          <w:color w:val="auto"/>
        </w:rPr>
      </w:pPr>
      <w:r>
        <w:rPr>
          <w:color w:val="auto"/>
        </w:rPr>
        <w:t xml:space="preserve">- для 1 класса – 33 учебные недели, </w:t>
      </w:r>
    </w:p>
    <w:p w:rsidR="008C46FB" w:rsidRDefault="008C46FB" w:rsidP="008C46FB">
      <w:pPr>
        <w:pStyle w:val="Default"/>
        <w:snapToGrid w:val="0"/>
        <w:ind w:firstLine="709"/>
        <w:jc w:val="both"/>
        <w:rPr>
          <w:color w:val="auto"/>
        </w:rPr>
      </w:pPr>
      <w:r>
        <w:rPr>
          <w:color w:val="auto"/>
        </w:rPr>
        <w:t xml:space="preserve">- для 2 – 12 классов – 34 учебные недели. </w:t>
      </w:r>
    </w:p>
    <w:p w:rsidR="008C46FB" w:rsidRDefault="008C46FB" w:rsidP="008C46FB">
      <w:pPr>
        <w:pStyle w:val="Default"/>
        <w:snapToGrid w:val="0"/>
        <w:ind w:firstLine="709"/>
        <w:jc w:val="both"/>
        <w:rPr>
          <w:color w:val="auto"/>
        </w:rPr>
      </w:pPr>
      <w:r>
        <w:rPr>
          <w:color w:val="auto"/>
        </w:rPr>
        <w:t xml:space="preserve">Максимальная продолжительность рабочей недели составляет 5 дней. </w:t>
      </w:r>
    </w:p>
    <w:p w:rsidR="008C46FB" w:rsidRDefault="008C46FB" w:rsidP="008C46FB">
      <w:pPr>
        <w:pStyle w:val="Default"/>
        <w:snapToGrid w:val="0"/>
        <w:ind w:firstLine="709"/>
        <w:jc w:val="both"/>
        <w:rPr>
          <w:color w:val="auto"/>
        </w:rPr>
      </w:pPr>
      <w:r>
        <w:rPr>
          <w:color w:val="auto"/>
        </w:rPr>
        <w:t xml:space="preserve">Продолжительность урока в 1-12 классах - 40 минут. </w:t>
      </w:r>
    </w:p>
    <w:p w:rsidR="008C46FB" w:rsidRDefault="008C46FB" w:rsidP="008C46FB">
      <w:pPr>
        <w:pStyle w:val="Default"/>
        <w:snapToGrid w:val="0"/>
        <w:ind w:firstLine="709"/>
        <w:jc w:val="both"/>
        <w:rPr>
          <w:color w:val="auto"/>
        </w:rPr>
      </w:pPr>
      <w:r>
        <w:rPr>
          <w:color w:val="auto"/>
        </w:rPr>
        <w:t xml:space="preserve">На коррекционные индивидуальные занятия по развитию слухового восприятия и формированию произносительной стороны устной речи по расписанию отводятся часы, как в первую, так и во вторую половину дня. Их продолжительность 35 мин. Время посещения индивидуальных занятий согласуются с администрацией учреждения, учителем класса и </w:t>
      </w:r>
      <w:proofErr w:type="spellStart"/>
      <w:r>
        <w:rPr>
          <w:color w:val="auto"/>
        </w:rPr>
        <w:t>предмеником</w:t>
      </w:r>
      <w:proofErr w:type="spellEnd"/>
      <w:r>
        <w:rPr>
          <w:color w:val="auto"/>
        </w:rPr>
        <w:t>. Расписание индивидуальных занятий сос</w:t>
      </w:r>
      <w:r w:rsidR="00101FEE">
        <w:rPr>
          <w:color w:val="auto"/>
        </w:rPr>
        <w:t xml:space="preserve">тавляется по отдельному графику. </w:t>
      </w:r>
      <w:r>
        <w:rPr>
          <w:color w:val="auto"/>
        </w:rPr>
        <w:t xml:space="preserve">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обучающихся в классе. </w:t>
      </w:r>
    </w:p>
    <w:p w:rsidR="008C46FB" w:rsidRDefault="008C46FB" w:rsidP="008C46FB">
      <w:pPr>
        <w:pStyle w:val="Default"/>
        <w:snapToGrid w:val="0"/>
        <w:ind w:firstLine="709"/>
        <w:jc w:val="both"/>
        <w:rPr>
          <w:color w:val="auto"/>
        </w:rPr>
      </w:pPr>
      <w:r>
        <w:rPr>
          <w:color w:val="auto"/>
        </w:rPr>
        <w:t xml:space="preserve">Максимальный объем учебной нагрузки составляет: </w:t>
      </w:r>
    </w:p>
    <w:p w:rsidR="008C46FB" w:rsidRPr="00EC6BC9" w:rsidRDefault="008C46FB" w:rsidP="008C46FB">
      <w:pPr>
        <w:pStyle w:val="Default"/>
        <w:snapToGrid w:val="0"/>
        <w:ind w:firstLine="709"/>
        <w:jc w:val="both"/>
        <w:rPr>
          <w:color w:val="auto"/>
        </w:rPr>
      </w:pPr>
      <w:r>
        <w:rPr>
          <w:color w:val="auto"/>
        </w:rPr>
        <w:t xml:space="preserve">Учебный план </w:t>
      </w:r>
      <w:r>
        <w:rPr>
          <w:color w:val="auto"/>
          <w:lang w:val="en-US"/>
        </w:rPr>
        <w:t>I</w:t>
      </w:r>
      <w:r w:rsidRPr="00EC6BC9">
        <w:rPr>
          <w:color w:val="auto"/>
        </w:rPr>
        <w:t xml:space="preserve"> </w:t>
      </w:r>
      <w:r>
        <w:rPr>
          <w:color w:val="auto"/>
        </w:rPr>
        <w:t xml:space="preserve">вид, вариант </w:t>
      </w:r>
      <w:r>
        <w:rPr>
          <w:color w:val="auto"/>
          <w:lang w:val="en-US"/>
        </w:rPr>
        <w:t>II</w:t>
      </w:r>
    </w:p>
    <w:p w:rsidR="008C46FB" w:rsidRPr="00EC6BC9" w:rsidRDefault="00011F21" w:rsidP="008C46FB">
      <w:pPr>
        <w:pStyle w:val="Default"/>
        <w:snapToGrid w:val="0"/>
        <w:ind w:firstLine="709"/>
        <w:jc w:val="both"/>
        <w:rPr>
          <w:color w:val="auto"/>
        </w:rPr>
      </w:pPr>
      <w:r>
        <w:rPr>
          <w:color w:val="auto"/>
        </w:rPr>
        <w:t>1 класс — 31 час (включая внеурочную деятельность)</w:t>
      </w:r>
      <w:r w:rsidR="008C46FB">
        <w:rPr>
          <w:color w:val="auto"/>
        </w:rPr>
        <w:t xml:space="preserve">; </w:t>
      </w:r>
      <w:r>
        <w:rPr>
          <w:color w:val="auto"/>
        </w:rPr>
        <w:t>2 класс- 33 часа (включая внеурочную деятельность)</w:t>
      </w:r>
      <w:r w:rsidR="008C46FB">
        <w:rPr>
          <w:color w:val="auto"/>
        </w:rPr>
        <w:t>; 3 класс - 31 час;</w:t>
      </w:r>
      <w:r w:rsidR="008C46FB" w:rsidRPr="00EC6BC9">
        <w:rPr>
          <w:color w:val="auto"/>
        </w:rPr>
        <w:t xml:space="preserve"> </w:t>
      </w:r>
      <w:r w:rsidR="008C46FB">
        <w:rPr>
          <w:color w:val="auto"/>
        </w:rPr>
        <w:t>4 класс – 30 часов; 5 класс — 35 часов; 6 класс — 35 часов; 7 класс — 35 часов;</w:t>
      </w:r>
      <w:r w:rsidR="008C46FB" w:rsidRPr="00EC6BC9">
        <w:rPr>
          <w:color w:val="auto"/>
        </w:rPr>
        <w:t xml:space="preserve"> </w:t>
      </w:r>
      <w:r w:rsidR="008C46FB">
        <w:rPr>
          <w:color w:val="auto"/>
        </w:rPr>
        <w:t>8 класс – 37 часов: 9 класс — 37 часов; 10 класс — 37 часов; 11 класс – 37 часов; 12 класс – 37 часов.</w:t>
      </w:r>
    </w:p>
    <w:p w:rsidR="008C46FB" w:rsidRDefault="008C46FB" w:rsidP="008C46FB">
      <w:pPr>
        <w:pStyle w:val="Default"/>
        <w:snapToGrid w:val="0"/>
        <w:ind w:firstLine="709"/>
        <w:jc w:val="both"/>
        <w:rPr>
          <w:color w:val="auto"/>
        </w:rPr>
      </w:pPr>
      <w:r>
        <w:rPr>
          <w:color w:val="auto"/>
        </w:rPr>
        <w:t xml:space="preserve">Учебный план состоят из двух частей – обязательной части и части, формируемой участниками образовательного процесса. </w:t>
      </w:r>
    </w:p>
    <w:p w:rsidR="008C46FB" w:rsidRDefault="008C46FB" w:rsidP="008C46FB">
      <w:pPr>
        <w:pStyle w:val="Default"/>
        <w:snapToGrid w:val="0"/>
        <w:ind w:firstLine="709"/>
        <w:jc w:val="both"/>
        <w:rPr>
          <w:color w:val="auto"/>
        </w:rPr>
      </w:pPr>
      <w:r>
        <w:rPr>
          <w:color w:val="auto"/>
        </w:rPr>
        <w:t xml:space="preserve">Учебный план обеспечен рабочими программами по учебным предметам, составленными на основе примерных программ по учебным предметам федерального компонента, обеспечивающим реализацию государственного образовательного стандарта. </w:t>
      </w:r>
    </w:p>
    <w:p w:rsidR="008C46FB" w:rsidRDefault="008C46FB" w:rsidP="008C46FB">
      <w:pPr>
        <w:pStyle w:val="Default"/>
        <w:snapToGrid w:val="0"/>
        <w:ind w:firstLine="709"/>
        <w:jc w:val="both"/>
        <w:rPr>
          <w:color w:val="auto"/>
        </w:rPr>
      </w:pPr>
      <w:r>
        <w:rPr>
          <w:color w:val="auto"/>
        </w:rPr>
        <w:t xml:space="preserve">Реализация Учебного плана школы направлена на освоение обязательного минимума содержания начального общего, основного общего и среднего общего образования, обеспечение целостной системы специального образования неслышащих учащихся и максимальную коррекцию отклонений в их психофизическом развитии. </w:t>
      </w:r>
    </w:p>
    <w:p w:rsidR="00BE6DE4" w:rsidRPr="009B46FB" w:rsidRDefault="008C46FB" w:rsidP="00BE6DE4">
      <w:pPr>
        <w:pStyle w:val="Default"/>
        <w:snapToGrid w:val="0"/>
        <w:ind w:firstLine="709"/>
        <w:jc w:val="center"/>
        <w:rPr>
          <w:b/>
          <w:color w:val="auto"/>
        </w:rPr>
      </w:pPr>
      <w:r>
        <w:rPr>
          <w:color w:val="auto"/>
        </w:rPr>
        <w:br w:type="page"/>
      </w:r>
      <w:r w:rsidR="00BB617F">
        <w:rPr>
          <w:b/>
          <w:color w:val="auto"/>
        </w:rPr>
        <w:lastRenderedPageBreak/>
        <w:t xml:space="preserve">  </w:t>
      </w:r>
      <w:r w:rsidR="00BE6DE4" w:rsidRPr="009B46FB">
        <w:rPr>
          <w:b/>
          <w:color w:val="auto"/>
        </w:rPr>
        <w:t xml:space="preserve"> </w:t>
      </w:r>
    </w:p>
    <w:p w:rsidR="008C46FB" w:rsidRPr="009B46FB" w:rsidRDefault="008C46FB" w:rsidP="008C46FB">
      <w:pPr>
        <w:pStyle w:val="Default"/>
        <w:snapToGrid w:val="0"/>
        <w:ind w:firstLine="709"/>
        <w:jc w:val="center"/>
        <w:rPr>
          <w:b/>
          <w:color w:val="auto"/>
        </w:rPr>
      </w:pPr>
      <w:r w:rsidRPr="009B46FB">
        <w:rPr>
          <w:b/>
          <w:color w:val="auto"/>
        </w:rPr>
        <w:t>Пояснительная записка к учебному плану</w:t>
      </w:r>
    </w:p>
    <w:p w:rsidR="008C46FB" w:rsidRPr="009B46FB" w:rsidRDefault="00DE59D9" w:rsidP="008C46FB">
      <w:pPr>
        <w:pStyle w:val="Default"/>
        <w:snapToGrid w:val="0"/>
        <w:ind w:firstLine="709"/>
        <w:jc w:val="center"/>
        <w:rPr>
          <w:b/>
          <w:color w:val="auto"/>
        </w:rPr>
      </w:pPr>
      <w:r>
        <w:rPr>
          <w:b/>
          <w:color w:val="auto"/>
        </w:rPr>
        <w:t>ГБ</w:t>
      </w:r>
      <w:r w:rsidR="008C46FB" w:rsidRPr="009B46FB">
        <w:rPr>
          <w:b/>
          <w:color w:val="auto"/>
        </w:rPr>
        <w:t>ОУ «</w:t>
      </w:r>
      <w:r w:rsidR="008C46FB">
        <w:rPr>
          <w:b/>
          <w:bCs/>
        </w:rPr>
        <w:t xml:space="preserve">Нижнекамская </w:t>
      </w:r>
      <w:r w:rsidR="008C46FB" w:rsidRPr="009B46FB">
        <w:rPr>
          <w:b/>
          <w:color w:val="auto"/>
        </w:rPr>
        <w:t xml:space="preserve"> </w:t>
      </w:r>
      <w:r>
        <w:rPr>
          <w:b/>
          <w:color w:val="auto"/>
        </w:rPr>
        <w:t>школа-интернат</w:t>
      </w:r>
      <w:r w:rsidR="008C46FB" w:rsidRPr="009B46FB">
        <w:rPr>
          <w:b/>
          <w:color w:val="auto"/>
        </w:rPr>
        <w:t>»</w:t>
      </w:r>
    </w:p>
    <w:p w:rsidR="008C46FB" w:rsidRPr="00101910" w:rsidRDefault="008C46FB" w:rsidP="008C46FB">
      <w:pPr>
        <w:pStyle w:val="Default"/>
        <w:snapToGrid w:val="0"/>
        <w:ind w:firstLine="709"/>
        <w:jc w:val="center"/>
        <w:rPr>
          <w:b/>
          <w:color w:val="auto"/>
        </w:rPr>
      </w:pPr>
      <w:proofErr w:type="gramStart"/>
      <w:r>
        <w:rPr>
          <w:b/>
          <w:color w:val="auto"/>
        </w:rPr>
        <w:t>на</w:t>
      </w:r>
      <w:proofErr w:type="gramEnd"/>
      <w:r>
        <w:rPr>
          <w:b/>
          <w:color w:val="auto"/>
        </w:rPr>
        <w:t xml:space="preserve"> </w:t>
      </w:r>
      <w:r w:rsidR="00D224B8">
        <w:rPr>
          <w:b/>
          <w:color w:val="auto"/>
        </w:rPr>
        <w:t>201</w:t>
      </w:r>
      <w:r w:rsidR="00B306D5" w:rsidRPr="00BB45BE">
        <w:rPr>
          <w:b/>
          <w:color w:val="auto"/>
        </w:rPr>
        <w:t>9</w:t>
      </w:r>
      <w:r w:rsidR="00D224B8">
        <w:rPr>
          <w:b/>
          <w:color w:val="auto"/>
        </w:rPr>
        <w:t xml:space="preserve"> – 20</w:t>
      </w:r>
      <w:r w:rsidR="00B306D5" w:rsidRPr="00BB45BE">
        <w:rPr>
          <w:b/>
          <w:color w:val="auto"/>
        </w:rPr>
        <w:t>20</w:t>
      </w:r>
      <w:r w:rsidRPr="00101910">
        <w:rPr>
          <w:b/>
          <w:color w:val="auto"/>
        </w:rPr>
        <w:t xml:space="preserve"> учебный год</w:t>
      </w:r>
    </w:p>
    <w:p w:rsidR="008C46FB" w:rsidRDefault="008C46FB" w:rsidP="008C46FB">
      <w:pPr>
        <w:pStyle w:val="Default"/>
        <w:snapToGrid w:val="0"/>
        <w:ind w:firstLine="709"/>
        <w:jc w:val="center"/>
        <w:rPr>
          <w:color w:val="auto"/>
        </w:rPr>
      </w:pPr>
      <w:r w:rsidRPr="00101910">
        <w:rPr>
          <w:b/>
          <w:color w:val="auto"/>
        </w:rPr>
        <w:t>Основное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основного общего образования. </w:t>
      </w:r>
    </w:p>
    <w:p w:rsidR="008C46FB" w:rsidRDefault="008C46FB" w:rsidP="008C46FB">
      <w:pPr>
        <w:pStyle w:val="Default"/>
        <w:snapToGrid w:val="0"/>
        <w:ind w:firstLine="709"/>
        <w:jc w:val="both"/>
        <w:rPr>
          <w:color w:val="auto"/>
        </w:rPr>
      </w:pPr>
      <w:r>
        <w:rPr>
          <w:color w:val="auto"/>
        </w:rPr>
        <w:t>Срок освоения образовательных программ основного общ</w:t>
      </w:r>
      <w:r w:rsidR="00DE59D9">
        <w:rPr>
          <w:color w:val="auto"/>
        </w:rPr>
        <w:t>его образования школы-интерната</w:t>
      </w:r>
      <w:r w:rsidR="00BB45BE">
        <w:rPr>
          <w:color w:val="auto"/>
        </w:rPr>
        <w:t xml:space="preserve"> – 6 лет (5</w:t>
      </w:r>
      <w:r>
        <w:rPr>
          <w:color w:val="auto"/>
        </w:rPr>
        <w:t xml:space="preserve">-10 классы) </w:t>
      </w:r>
    </w:p>
    <w:p w:rsidR="008C46FB" w:rsidRDefault="00DE59D9" w:rsidP="008C46FB">
      <w:pPr>
        <w:pStyle w:val="Default"/>
        <w:snapToGrid w:val="0"/>
        <w:ind w:firstLine="709"/>
        <w:jc w:val="both"/>
        <w:rPr>
          <w:color w:val="auto"/>
        </w:rPr>
      </w:pPr>
      <w:r>
        <w:rPr>
          <w:color w:val="auto"/>
        </w:rPr>
        <w:t>В Учебном плане школы на 201</w:t>
      </w:r>
      <w:r w:rsidR="00B306D5" w:rsidRPr="00B306D5">
        <w:rPr>
          <w:color w:val="auto"/>
        </w:rPr>
        <w:t>9</w:t>
      </w:r>
      <w:r>
        <w:rPr>
          <w:color w:val="auto"/>
        </w:rPr>
        <w:t>-20</w:t>
      </w:r>
      <w:r w:rsidR="00B306D5" w:rsidRPr="00B306D5">
        <w:rPr>
          <w:color w:val="auto"/>
        </w:rPr>
        <w:t>20</w:t>
      </w:r>
      <w:r w:rsidR="008C46FB">
        <w:rPr>
          <w:color w:val="auto"/>
        </w:rPr>
        <w:t xml:space="preserve"> учебный год в необходимом объ</w:t>
      </w:r>
      <w:r w:rsidR="008C46FB" w:rsidRPr="00FC478D">
        <w:rPr>
          <w:color w:val="auto"/>
        </w:rPr>
        <w:t>ё</w:t>
      </w:r>
      <w:r w:rsidR="008C46FB">
        <w:rPr>
          <w:color w:val="auto"/>
        </w:rPr>
        <w:t xml:space="preserve">ме сохранено содержание образовательных программ, являющееся обязательным на втором уровне обучения, которое обеспечивает базовый уровень основного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В соответствии с Уставом ОУ учебный план рассчитан на 34 учебных недели в 5-10 классах. Количество часов, отвед</w:t>
      </w:r>
      <w:r w:rsidRPr="00FC478D">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основного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определяет состав учебных предметов обязательных предметных областей: </w:t>
      </w:r>
    </w:p>
    <w:p w:rsidR="008C46FB" w:rsidRDefault="008C46FB" w:rsidP="008C46FB">
      <w:pPr>
        <w:pStyle w:val="Default"/>
        <w:snapToGrid w:val="0"/>
        <w:ind w:firstLine="709"/>
        <w:jc w:val="both"/>
        <w:rPr>
          <w:color w:val="auto"/>
        </w:rPr>
      </w:pPr>
      <w:r>
        <w:rPr>
          <w:color w:val="auto"/>
        </w:rPr>
        <w:t xml:space="preserve">- язык и литература (русский язык и литература); </w:t>
      </w:r>
    </w:p>
    <w:p w:rsidR="008C46FB" w:rsidRDefault="008C46FB" w:rsidP="008C46FB">
      <w:pPr>
        <w:pStyle w:val="Default"/>
        <w:snapToGrid w:val="0"/>
        <w:ind w:firstLine="709"/>
        <w:jc w:val="both"/>
        <w:rPr>
          <w:color w:val="auto"/>
        </w:rPr>
      </w:pPr>
      <w:r>
        <w:rPr>
          <w:color w:val="auto"/>
        </w:rPr>
        <w:t xml:space="preserve">- математика (математика); </w:t>
      </w:r>
    </w:p>
    <w:p w:rsidR="008C46FB" w:rsidRDefault="008C46FB" w:rsidP="008C46FB">
      <w:pPr>
        <w:pStyle w:val="Default"/>
        <w:snapToGrid w:val="0"/>
        <w:ind w:firstLine="709"/>
        <w:jc w:val="both"/>
        <w:rPr>
          <w:color w:val="auto"/>
        </w:rPr>
      </w:pPr>
      <w:r>
        <w:rPr>
          <w:color w:val="auto"/>
        </w:rPr>
        <w:t xml:space="preserve">- обществознание (история, обществознание); </w:t>
      </w:r>
    </w:p>
    <w:p w:rsidR="008C46FB" w:rsidRDefault="008C46FB" w:rsidP="008C46FB">
      <w:pPr>
        <w:pStyle w:val="Default"/>
        <w:snapToGrid w:val="0"/>
        <w:ind w:firstLine="709"/>
        <w:jc w:val="both"/>
        <w:rPr>
          <w:color w:val="auto"/>
        </w:rPr>
      </w:pPr>
      <w:r>
        <w:rPr>
          <w:color w:val="auto"/>
        </w:rPr>
        <w:t xml:space="preserve">- естествознание (физика, химия, биология, география); </w:t>
      </w:r>
    </w:p>
    <w:p w:rsidR="008C46FB" w:rsidRDefault="008C46FB" w:rsidP="008C46FB">
      <w:pPr>
        <w:pStyle w:val="Default"/>
        <w:snapToGrid w:val="0"/>
        <w:ind w:firstLine="709"/>
        <w:jc w:val="both"/>
        <w:rPr>
          <w:color w:val="auto"/>
        </w:rPr>
      </w:pPr>
      <w:r>
        <w:rPr>
          <w:color w:val="auto"/>
        </w:rPr>
        <w:t xml:space="preserve">- искусство (изобразительное искусство); </w:t>
      </w:r>
    </w:p>
    <w:p w:rsidR="008C46FB" w:rsidRDefault="008C46FB" w:rsidP="008C46FB">
      <w:pPr>
        <w:pStyle w:val="Default"/>
        <w:snapToGrid w:val="0"/>
        <w:ind w:firstLine="709"/>
        <w:jc w:val="both"/>
        <w:rPr>
          <w:color w:val="auto"/>
        </w:rPr>
      </w:pPr>
      <w:r>
        <w:rPr>
          <w:color w:val="auto"/>
        </w:rPr>
        <w:t xml:space="preserve">- технология (трудовое обучение); </w:t>
      </w:r>
    </w:p>
    <w:p w:rsidR="008C46FB" w:rsidRDefault="008C46FB" w:rsidP="008C46FB">
      <w:pPr>
        <w:pStyle w:val="Default"/>
        <w:snapToGrid w:val="0"/>
        <w:ind w:firstLine="709"/>
        <w:jc w:val="both"/>
        <w:rPr>
          <w:color w:val="auto"/>
        </w:rPr>
      </w:pPr>
      <w:r>
        <w:rPr>
          <w:color w:val="auto"/>
        </w:rPr>
        <w:t xml:space="preserve">- физическая культура (физкультура). </w:t>
      </w:r>
    </w:p>
    <w:p w:rsidR="008C46FB" w:rsidRDefault="008C46FB" w:rsidP="008C46FB">
      <w:pPr>
        <w:pStyle w:val="Default"/>
        <w:snapToGrid w:val="0"/>
        <w:ind w:firstLine="709"/>
        <w:jc w:val="both"/>
        <w:rPr>
          <w:color w:val="auto"/>
        </w:rPr>
      </w:pPr>
      <w:r>
        <w:rPr>
          <w:color w:val="auto"/>
        </w:rPr>
        <w:t xml:space="preserve">и учебное время, отводимое на их изучение по классам (годам) обучения. </w:t>
      </w:r>
    </w:p>
    <w:p w:rsidR="008C46FB" w:rsidRDefault="008C46FB" w:rsidP="008C46FB">
      <w:pPr>
        <w:pStyle w:val="Default"/>
        <w:snapToGrid w:val="0"/>
        <w:ind w:firstLine="709"/>
        <w:jc w:val="both"/>
        <w:rPr>
          <w:color w:val="auto"/>
        </w:rPr>
      </w:pPr>
      <w:r>
        <w:rPr>
          <w:color w:val="auto"/>
        </w:rPr>
        <w:t xml:space="preserve">Учебный предмет </w:t>
      </w:r>
      <w:r w:rsidRPr="00EB7B57">
        <w:rPr>
          <w:b/>
          <w:color w:val="auto"/>
        </w:rPr>
        <w:t>«Русский язык»</w:t>
      </w:r>
      <w:r>
        <w:rPr>
          <w:color w:val="auto"/>
        </w:rPr>
        <w:t xml:space="preserve"> согласно требованиям федерального компонента изучается во всех классах основной школы. Обучение русскому языку предполагает формирование лингвистической, языковой и коммуникативной компетенции. Языковая компетенция реализуется в процессе решения познавательных задач: формирование у учащихся научно-лингвистического мировоззрения, вооружение их основами знаний об устройстве, функционировании, развитии языкового и эстетического идеала. Коммуникативная компетенция осуществляется в процессе решения практических задач: </w:t>
      </w:r>
    </w:p>
    <w:p w:rsidR="008C46FB" w:rsidRDefault="008C46FB" w:rsidP="008C46FB">
      <w:pPr>
        <w:pStyle w:val="Default"/>
        <w:snapToGrid w:val="0"/>
        <w:ind w:firstLine="709"/>
        <w:jc w:val="both"/>
        <w:rPr>
          <w:color w:val="auto"/>
        </w:rPr>
      </w:pPr>
      <w:r>
        <w:rPr>
          <w:color w:val="auto"/>
        </w:rPr>
        <w:t xml:space="preserve">- формирование прочных орфографических и пунктуационных умений и навыков (в пределах программных требований); </w:t>
      </w:r>
    </w:p>
    <w:p w:rsidR="008C46FB" w:rsidRDefault="008C46FB" w:rsidP="008C46FB">
      <w:pPr>
        <w:pStyle w:val="Default"/>
        <w:snapToGrid w:val="0"/>
        <w:ind w:firstLine="709"/>
        <w:jc w:val="both"/>
        <w:rPr>
          <w:color w:val="auto"/>
        </w:rPr>
      </w:pPr>
      <w:r>
        <w:rPr>
          <w:color w:val="auto"/>
        </w:rPr>
        <w:t xml:space="preserve">-овладение нормами русского литературного языка и обогащение словарного запаса грамматического строя речи учащихся в устной и письменной форме; </w:t>
      </w:r>
    </w:p>
    <w:p w:rsidR="008C46FB" w:rsidRDefault="008C46FB" w:rsidP="008C46FB">
      <w:pPr>
        <w:pStyle w:val="Default"/>
        <w:snapToGrid w:val="0"/>
        <w:ind w:firstLine="709"/>
        <w:jc w:val="both"/>
        <w:rPr>
          <w:color w:val="auto"/>
        </w:rPr>
      </w:pPr>
      <w:r>
        <w:rPr>
          <w:color w:val="auto"/>
        </w:rPr>
        <w:t xml:space="preserve">- обучение школьников умению связно излагать свои мысли в устной и письменной форме. </w:t>
      </w:r>
    </w:p>
    <w:p w:rsidR="008C46FB" w:rsidRDefault="008C46FB" w:rsidP="008C46FB">
      <w:pPr>
        <w:pStyle w:val="Default"/>
        <w:snapToGrid w:val="0"/>
        <w:ind w:firstLine="709"/>
        <w:jc w:val="both"/>
      </w:pPr>
      <w:r w:rsidRPr="00EB7B57">
        <w:rPr>
          <w:i/>
          <w:color w:val="auto"/>
        </w:rPr>
        <w:t xml:space="preserve">Русский язык </w:t>
      </w:r>
      <w:proofErr w:type="gramStart"/>
      <w:r w:rsidRPr="00EB7B57">
        <w:rPr>
          <w:i/>
          <w:color w:val="auto"/>
        </w:rPr>
        <w:t>изучается</w:t>
      </w:r>
      <w:r>
        <w:rPr>
          <w:i/>
          <w:color w:val="auto"/>
        </w:rPr>
        <w:t xml:space="preserve">  по</w:t>
      </w:r>
      <w:proofErr w:type="gramEnd"/>
      <w:r>
        <w:rPr>
          <w:i/>
          <w:color w:val="auto"/>
        </w:rPr>
        <w:t xml:space="preserve"> </w:t>
      </w:r>
      <w:r w:rsidRPr="00EB7B57">
        <w:rPr>
          <w:i/>
          <w:color w:val="auto"/>
        </w:rPr>
        <w:t xml:space="preserve"> 6 часов в </w:t>
      </w:r>
      <w:r>
        <w:rPr>
          <w:i/>
          <w:color w:val="auto"/>
        </w:rPr>
        <w:t>5, 6, 7 классах,  по</w:t>
      </w:r>
      <w:r w:rsidRPr="00EB7B57">
        <w:rPr>
          <w:i/>
          <w:color w:val="auto"/>
        </w:rPr>
        <w:t xml:space="preserve"> 5 часов в</w:t>
      </w:r>
      <w:r>
        <w:rPr>
          <w:i/>
          <w:color w:val="auto"/>
        </w:rPr>
        <w:t xml:space="preserve"> 8,</w:t>
      </w:r>
      <w:r w:rsidRPr="00EB7B57">
        <w:rPr>
          <w:i/>
          <w:color w:val="auto"/>
        </w:rPr>
        <w:t xml:space="preserve"> 9, 10 классах </w:t>
      </w:r>
      <w:r>
        <w:t>.</w:t>
      </w:r>
    </w:p>
    <w:p w:rsidR="008C46FB" w:rsidRPr="00B40835" w:rsidRDefault="008C46FB" w:rsidP="008C46FB">
      <w:pPr>
        <w:pStyle w:val="Default"/>
        <w:snapToGrid w:val="0"/>
        <w:ind w:firstLine="709"/>
        <w:jc w:val="both"/>
        <w:rPr>
          <w:i/>
          <w:color w:val="auto"/>
        </w:rPr>
      </w:pPr>
      <w:r>
        <w:t xml:space="preserve">Для формирования активного </w:t>
      </w:r>
      <w:proofErr w:type="gramStart"/>
      <w:r>
        <w:t>словаря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sidRPr="00B40835">
        <w:rPr>
          <w:i/>
        </w:rPr>
        <w:t>2 часа в каждом классе средней школы</w:t>
      </w:r>
      <w:r>
        <w:t>. Нагрузка формируется следующим образом  в 5,6,7 классах  1 час из обязательных занятий по выбору и 1 час из  коррекционных занятий. В 8, 9, 10 классах – 1 час из общеобразовательных предметов «развитие речи», и один час из коррекционных занятий.</w:t>
      </w:r>
    </w:p>
    <w:p w:rsidR="008C46FB" w:rsidRPr="00EB7B57" w:rsidRDefault="008C46FB" w:rsidP="008C46FB">
      <w:pPr>
        <w:pStyle w:val="Default"/>
        <w:snapToGrid w:val="0"/>
        <w:ind w:firstLine="709"/>
        <w:jc w:val="both"/>
        <w:rPr>
          <w:color w:val="auto"/>
        </w:rPr>
      </w:pPr>
      <w:r>
        <w:rPr>
          <w:color w:val="auto"/>
        </w:rPr>
        <w:lastRenderedPageBreak/>
        <w:t xml:space="preserve">Целью учебного предмета </w:t>
      </w:r>
      <w:r w:rsidRPr="00EB7B57">
        <w:rPr>
          <w:b/>
          <w:color w:val="auto"/>
        </w:rPr>
        <w:t>«Литература»</w:t>
      </w:r>
      <w:r>
        <w:rPr>
          <w:color w:val="auto"/>
        </w:rPr>
        <w:t xml:space="preserve"> является формирование гуманистического мировоззрения, эстетической культуры, совершенствования собственной устной и письменной речи. Задачи литературного образования определены его целью: сформировать представление о художественной литературе как искусстве слова и ее месте в культуре страны народа, формирование культуры чтения, освоение теоретических понятий, способствующих глубокому постижению конкретных художественных произведений, умение использовать изучение литературы для повышения речевой культуры, совершенствования собственной устной и письменной речи. Литература изучается во всех классах основной школы по концентрической системе. Литературные произведения в программе классов школы II уровня предстают и как художественное целое, и как звено в сложном процессе. Структура курса каждого из средних классов - литературный процесс в его последовательности от древности до наших дней.  </w:t>
      </w:r>
      <w:r w:rsidRPr="00EB7B57">
        <w:rPr>
          <w:i/>
          <w:color w:val="auto"/>
        </w:rPr>
        <w:t xml:space="preserve">Литература изучается 5 часов в неделю </w:t>
      </w:r>
      <w:r>
        <w:rPr>
          <w:i/>
          <w:color w:val="auto"/>
        </w:rPr>
        <w:t xml:space="preserve">в 5, 6, 7 классах и по 4 часа в неделю в 8, 9, 10 классах. </w:t>
      </w:r>
    </w:p>
    <w:p w:rsidR="008C46FB" w:rsidRDefault="008C46FB" w:rsidP="008C46FB">
      <w:pPr>
        <w:pStyle w:val="Default"/>
        <w:snapToGrid w:val="0"/>
        <w:ind w:firstLine="709"/>
        <w:jc w:val="both"/>
        <w:rPr>
          <w:color w:val="auto"/>
        </w:rPr>
      </w:pPr>
      <w:r>
        <w:rPr>
          <w:color w:val="auto"/>
        </w:rPr>
        <w:t xml:space="preserve">Обучение учебному предмету </w:t>
      </w:r>
      <w:r w:rsidRPr="00EB7B57">
        <w:rPr>
          <w:b/>
          <w:color w:val="auto"/>
        </w:rPr>
        <w:t>«Математике»</w:t>
      </w:r>
      <w:r>
        <w:rPr>
          <w:color w:val="auto"/>
        </w:rPr>
        <w:t xml:space="preserve"> </w:t>
      </w:r>
      <w:r w:rsidRPr="00EB7B57">
        <w:rPr>
          <w:color w:val="auto"/>
        </w:rPr>
        <w:t xml:space="preserve">(алгебра, геометрия) </w:t>
      </w:r>
      <w:r>
        <w:rPr>
          <w:color w:val="auto"/>
        </w:rPr>
        <w:t xml:space="preserve">в основной школе предполагает: </w:t>
      </w:r>
    </w:p>
    <w:p w:rsidR="008C46FB" w:rsidRDefault="008C46FB" w:rsidP="008C46FB">
      <w:pPr>
        <w:pStyle w:val="Default"/>
        <w:numPr>
          <w:ilvl w:val="0"/>
          <w:numId w:val="2"/>
        </w:numPr>
        <w:snapToGrid w:val="0"/>
        <w:ind w:firstLine="709"/>
        <w:jc w:val="both"/>
        <w:rPr>
          <w:color w:val="auto"/>
        </w:rPr>
      </w:pPr>
      <w:r>
        <w:rPr>
          <w:color w:val="auto"/>
        </w:rPr>
        <w:t xml:space="preserve">- овладение системой математических знаний и умений, необходимых в повседневной жизни и трудовой деятельности, для изучения смежных дисциплин, для продолжения непрерывного образования;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качеств мышления, характерных для математической деятельности и необходимых для успешной социализации в обществе; </w:t>
      </w:r>
    </w:p>
    <w:p w:rsidR="008C46FB" w:rsidRDefault="008C46FB" w:rsidP="008C46FB">
      <w:pPr>
        <w:pStyle w:val="Default"/>
        <w:numPr>
          <w:ilvl w:val="0"/>
          <w:numId w:val="2"/>
        </w:numPr>
        <w:snapToGrid w:val="0"/>
        <w:ind w:firstLine="709"/>
        <w:jc w:val="both"/>
        <w:rPr>
          <w:color w:val="auto"/>
        </w:rPr>
      </w:pPr>
      <w:r>
        <w:rPr>
          <w:color w:val="auto"/>
        </w:rPr>
        <w:t xml:space="preserve">- формирование представлений об идеях и методах математики, о математике как форме описания и методе познания окружающей действительности; </w:t>
      </w:r>
    </w:p>
    <w:p w:rsidR="008C46FB" w:rsidRDefault="008C46FB" w:rsidP="008C46FB">
      <w:pPr>
        <w:pStyle w:val="Default"/>
        <w:numPr>
          <w:ilvl w:val="0"/>
          <w:numId w:val="2"/>
        </w:numPr>
        <w:snapToGrid w:val="0"/>
        <w:ind w:firstLine="709"/>
        <w:jc w:val="both"/>
        <w:rPr>
          <w:color w:val="auto"/>
        </w:rPr>
      </w:pPr>
      <w:r>
        <w:rPr>
          <w:color w:val="auto"/>
        </w:rPr>
        <w:t xml:space="preserve">- умение грамотно владеть математическим языком с целью расширения коммуникативных возможностей. </w:t>
      </w:r>
    </w:p>
    <w:p w:rsidR="008C46FB" w:rsidRDefault="008C46FB" w:rsidP="008C46FB">
      <w:pPr>
        <w:pStyle w:val="Default"/>
        <w:snapToGrid w:val="0"/>
        <w:ind w:firstLine="709"/>
        <w:jc w:val="both"/>
        <w:rPr>
          <w:i/>
          <w:color w:val="auto"/>
        </w:rPr>
      </w:pPr>
      <w:r w:rsidRPr="00EB7B57">
        <w:rPr>
          <w:i/>
          <w:color w:val="auto"/>
        </w:rPr>
        <w:t>Являясь основной дисциплиной, математика (алгебра, геометрия) изучается в</w:t>
      </w:r>
      <w:r>
        <w:rPr>
          <w:i/>
          <w:color w:val="auto"/>
        </w:rPr>
        <w:t>5,</w:t>
      </w:r>
      <w:r w:rsidRPr="00EB7B57">
        <w:rPr>
          <w:i/>
          <w:color w:val="auto"/>
        </w:rPr>
        <w:t xml:space="preserve"> 6, 7, 8, 9</w:t>
      </w:r>
      <w:r>
        <w:rPr>
          <w:i/>
          <w:color w:val="auto"/>
        </w:rPr>
        <w:t>, 10</w:t>
      </w:r>
      <w:r w:rsidRPr="00EB7B57">
        <w:rPr>
          <w:i/>
          <w:color w:val="auto"/>
        </w:rPr>
        <w:t xml:space="preserve"> классах основной школы - 5 часов в неделю </w:t>
      </w:r>
      <w:proofErr w:type="gramStart"/>
      <w:r w:rsidRPr="00EB7B57">
        <w:rPr>
          <w:i/>
          <w:color w:val="auto"/>
        </w:rPr>
        <w:t xml:space="preserve">и </w:t>
      </w:r>
      <w:r>
        <w:rPr>
          <w:i/>
          <w:color w:val="auto"/>
        </w:rPr>
        <w:t xml:space="preserve"> дополнительно</w:t>
      </w:r>
      <w:proofErr w:type="gramEnd"/>
      <w:r>
        <w:rPr>
          <w:i/>
          <w:color w:val="auto"/>
        </w:rPr>
        <w:t xml:space="preserve"> включается один час факультативных занятий из школьного компонента для каждого класса, в целях более прочного усвоения материала.</w:t>
      </w:r>
    </w:p>
    <w:p w:rsidR="008C46FB" w:rsidRPr="00EB7B57" w:rsidRDefault="008C46FB" w:rsidP="008C46FB">
      <w:pPr>
        <w:pStyle w:val="Default"/>
        <w:snapToGrid w:val="0"/>
        <w:ind w:firstLine="709"/>
        <w:jc w:val="both"/>
        <w:rPr>
          <w:color w:val="auto"/>
        </w:rPr>
      </w:pPr>
      <w:r>
        <w:rPr>
          <w:color w:val="auto"/>
        </w:rPr>
        <w:t xml:space="preserve">Учебный предмет </w:t>
      </w:r>
      <w:r w:rsidRPr="00EB7B57">
        <w:rPr>
          <w:b/>
          <w:color w:val="auto"/>
        </w:rPr>
        <w:t>«История»</w:t>
      </w:r>
      <w:r>
        <w:rPr>
          <w:color w:val="auto"/>
        </w:rPr>
        <w:t xml:space="preserve"> предусматривает систематическое изучение отечественной и всеобщей истории с древности до наших дней. Основной целью исторического образования является формирование системы знаний об истории человеческого общества, месте в ней России, воспитание гражданина и патриота России. </w:t>
      </w:r>
      <w:r w:rsidRPr="00EB7B57">
        <w:rPr>
          <w:i/>
          <w:color w:val="auto"/>
        </w:rPr>
        <w:t xml:space="preserve">История изучается по 2 часа недельной нагрузки </w:t>
      </w:r>
      <w:r>
        <w:rPr>
          <w:i/>
          <w:color w:val="auto"/>
        </w:rPr>
        <w:t xml:space="preserve"> в 5, 6, 7, 8, 9 классах. </w:t>
      </w:r>
    </w:p>
    <w:p w:rsidR="008C46FB" w:rsidRPr="00EB7B57" w:rsidRDefault="008C46FB" w:rsidP="008C46FB">
      <w:pPr>
        <w:pStyle w:val="Default"/>
        <w:snapToGrid w:val="0"/>
        <w:ind w:firstLine="709"/>
        <w:jc w:val="both"/>
        <w:rPr>
          <w:color w:val="auto"/>
        </w:rPr>
      </w:pPr>
      <w:r>
        <w:rPr>
          <w:color w:val="auto"/>
        </w:rPr>
        <w:t xml:space="preserve">Курс </w:t>
      </w:r>
      <w:r w:rsidRPr="00044EF8">
        <w:rPr>
          <w:b/>
          <w:color w:val="auto"/>
        </w:rPr>
        <w:t>«Обществознание»</w:t>
      </w:r>
      <w:r>
        <w:rPr>
          <w:color w:val="auto"/>
        </w:rPr>
        <w:t xml:space="preserve"> интегрирует современные социологические, экономические, политические, правовые, этические, социально-психологические знания в целостную систему. Данный курс содействует самоопределению личности, созданию условий для ее реализации, способствует формированию человека - гражданина, интегрированного в современную действительность и нацеленного на ее совершенствование, ориентированного на развитие гражданского общества и утверждение правового государства. </w:t>
      </w:r>
      <w:r>
        <w:rPr>
          <w:i/>
          <w:color w:val="auto"/>
        </w:rPr>
        <w:t>В 10 классе отводится 3 часа в неделю на изучение обществознания.</w:t>
      </w:r>
      <w:r w:rsidRPr="00EB7B57">
        <w:rPr>
          <w:i/>
          <w:color w:val="auto"/>
        </w:rPr>
        <w:t xml:space="preserve"> </w:t>
      </w:r>
    </w:p>
    <w:p w:rsidR="008C46FB" w:rsidRDefault="008C46FB" w:rsidP="008C46FB">
      <w:pPr>
        <w:pStyle w:val="Default"/>
        <w:snapToGrid w:val="0"/>
        <w:ind w:firstLine="709"/>
        <w:jc w:val="both"/>
        <w:rPr>
          <w:i/>
          <w:color w:val="auto"/>
        </w:rPr>
      </w:pPr>
      <w:r>
        <w:rPr>
          <w:color w:val="auto"/>
        </w:rPr>
        <w:t>Предмет «</w:t>
      </w:r>
      <w:r>
        <w:rPr>
          <w:b/>
          <w:color w:val="auto"/>
        </w:rPr>
        <w:t>П</w:t>
      </w:r>
      <w:r w:rsidRPr="003D4F0C">
        <w:rPr>
          <w:b/>
          <w:color w:val="auto"/>
        </w:rPr>
        <w:t>риродоведение</w:t>
      </w:r>
      <w:r>
        <w:rPr>
          <w:b/>
          <w:color w:val="auto"/>
        </w:rPr>
        <w:t xml:space="preserve">» </w:t>
      </w:r>
      <w:r w:rsidRPr="003D4F0C">
        <w:rPr>
          <w:color w:val="auto"/>
        </w:rPr>
        <w:t>играет важную роль в развитии представлений об окружающем мире</w:t>
      </w:r>
      <w:r>
        <w:rPr>
          <w:color w:val="auto"/>
        </w:rPr>
        <w:t xml:space="preserve"> и осуществляет преемственную связь с освоением последующих естественно-научных дисциплин.</w:t>
      </w:r>
      <w:r w:rsidRPr="0090754B">
        <w:rPr>
          <w:i/>
          <w:color w:val="auto"/>
        </w:rPr>
        <w:t xml:space="preserve"> </w:t>
      </w:r>
      <w:r>
        <w:rPr>
          <w:i/>
          <w:color w:val="auto"/>
        </w:rPr>
        <w:t>И</w:t>
      </w:r>
      <w:r w:rsidRPr="00044EF8">
        <w:rPr>
          <w:i/>
          <w:color w:val="auto"/>
        </w:rPr>
        <w:t xml:space="preserve">зучается по </w:t>
      </w:r>
      <w:r>
        <w:rPr>
          <w:i/>
          <w:color w:val="auto"/>
        </w:rPr>
        <w:t>2</w:t>
      </w:r>
      <w:r w:rsidRPr="00044EF8">
        <w:rPr>
          <w:i/>
          <w:color w:val="auto"/>
        </w:rPr>
        <w:t xml:space="preserve"> час</w:t>
      </w:r>
      <w:r>
        <w:rPr>
          <w:i/>
          <w:color w:val="auto"/>
        </w:rPr>
        <w:t>а</w:t>
      </w:r>
      <w:r w:rsidRPr="00044EF8">
        <w:rPr>
          <w:i/>
          <w:color w:val="auto"/>
        </w:rPr>
        <w:t xml:space="preserve"> недельной нагрузки </w:t>
      </w:r>
      <w:r>
        <w:rPr>
          <w:i/>
          <w:color w:val="auto"/>
        </w:rPr>
        <w:t>в 5</w:t>
      </w:r>
      <w:r w:rsidRPr="00044EF8">
        <w:rPr>
          <w:i/>
          <w:color w:val="auto"/>
        </w:rPr>
        <w:t xml:space="preserve"> классе </w:t>
      </w:r>
    </w:p>
    <w:p w:rsidR="008C46FB" w:rsidRPr="00044EF8" w:rsidRDefault="008C46FB" w:rsidP="008C46FB">
      <w:pPr>
        <w:pStyle w:val="Default"/>
        <w:snapToGrid w:val="0"/>
        <w:ind w:firstLine="709"/>
        <w:jc w:val="both"/>
        <w:rPr>
          <w:color w:val="auto"/>
        </w:rPr>
      </w:pPr>
      <w:r>
        <w:rPr>
          <w:i/>
          <w:color w:val="auto"/>
        </w:rPr>
        <w:t xml:space="preserve"> </w:t>
      </w:r>
      <w:r>
        <w:rPr>
          <w:color w:val="auto"/>
        </w:rPr>
        <w:t xml:space="preserve"> Учебный предмет </w:t>
      </w:r>
      <w:r w:rsidRPr="00044EF8">
        <w:rPr>
          <w:b/>
          <w:color w:val="auto"/>
        </w:rPr>
        <w:t>«География»</w:t>
      </w:r>
      <w:r>
        <w:rPr>
          <w:color w:val="auto"/>
        </w:rPr>
        <w:t xml:space="preserve">. Целью школьного географического образования является формирование у учащихся географической картины единого мира как составной части ноосферы Земли.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 сложных проблемах, встающих перед человечеством, имеющих свои специфические особенности в странах. Содержание предмета передает учащимся сумму систематических знаний по географии, обладание которыми поможет им ориентироваться </w:t>
      </w:r>
      <w:r>
        <w:rPr>
          <w:color w:val="auto"/>
        </w:rPr>
        <w:lastRenderedPageBreak/>
        <w:t xml:space="preserve">в современном мире, формирует экологически грамотную личность, понимающую причины и сущность противоречий между природой и обществом. </w:t>
      </w:r>
      <w:r w:rsidRPr="00044EF8">
        <w:rPr>
          <w:i/>
          <w:color w:val="auto"/>
        </w:rPr>
        <w:t>География</w:t>
      </w:r>
      <w:r>
        <w:rPr>
          <w:i/>
          <w:color w:val="auto"/>
        </w:rPr>
        <w:t xml:space="preserve"> изучается</w:t>
      </w:r>
      <w:r w:rsidRPr="00044EF8">
        <w:rPr>
          <w:i/>
          <w:color w:val="auto"/>
        </w:rPr>
        <w:t xml:space="preserve"> по </w:t>
      </w:r>
      <w:r>
        <w:rPr>
          <w:i/>
          <w:color w:val="auto"/>
        </w:rPr>
        <w:t>2 часа недельной нагрузки в 6,7,8,9,10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«Биология»</w:t>
      </w:r>
      <w:r>
        <w:rPr>
          <w:color w:val="auto"/>
        </w:rPr>
        <w:t xml:space="preserve">. Целью биологического образования является подготовка биологически и экологически грамотного человека. Обучение биологии позволяет сформировать понимание значения жизни как наивысшей ценности, умение строить свои отношения с природой на основе </w:t>
      </w:r>
      <w:proofErr w:type="spellStart"/>
      <w:proofErr w:type="gramStart"/>
      <w:r>
        <w:rPr>
          <w:color w:val="auto"/>
        </w:rPr>
        <w:t>ува</w:t>
      </w:r>
      <w:proofErr w:type="spellEnd"/>
      <w:r w:rsidR="00B52DF3">
        <w:rPr>
          <w:color w:val="auto"/>
        </w:rPr>
        <w:t xml:space="preserve">  </w:t>
      </w:r>
      <w:proofErr w:type="spellStart"/>
      <w:r>
        <w:rPr>
          <w:color w:val="auto"/>
        </w:rPr>
        <w:t>жения</w:t>
      </w:r>
      <w:proofErr w:type="spellEnd"/>
      <w:proofErr w:type="gramEnd"/>
      <w:r>
        <w:rPr>
          <w:color w:val="auto"/>
        </w:rPr>
        <w:t xml:space="preserve"> к человеку и окружающей среде; воспитать экологическую культуру; овладеть биологическими терминами; применить полученные знания в повседневной жизни. </w:t>
      </w:r>
      <w:r w:rsidRPr="00044EF8">
        <w:rPr>
          <w:i/>
          <w:color w:val="auto"/>
        </w:rPr>
        <w:t xml:space="preserve">Биология по 2 часа недельной нагрузки </w:t>
      </w:r>
      <w:r>
        <w:rPr>
          <w:i/>
          <w:color w:val="auto"/>
        </w:rPr>
        <w:t>в6 7,8,9,10</w:t>
      </w:r>
      <w:r w:rsidRPr="00044EF8">
        <w:rPr>
          <w:i/>
          <w:color w:val="auto"/>
        </w:rPr>
        <w:t xml:space="preserve"> классах основной школы. </w:t>
      </w:r>
    </w:p>
    <w:p w:rsidR="008C46FB" w:rsidRPr="00044EF8"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«Химия».</w:t>
      </w:r>
      <w:r>
        <w:rPr>
          <w:color w:val="auto"/>
        </w:rPr>
        <w:t xml:space="preserve"> Изучив курс базового уровня, школьники овладевают знаниями неорганических и органических веществ и умениями определять принадлежность веществ к этим классам; умениями в рамках теоретических положений характеризовать химические свойства веществ, определять типы химических реакций, правильно обращаться с изученными веществами, проводить несложные химические опыты. Обучение химии на данном этапе позволит учащимся понять химические явления в окружающем мире, уяснить роль химии в развитии экономики страны, сформировать «химическую культуру» обращения с веществами и минералами. </w:t>
      </w:r>
      <w:r>
        <w:rPr>
          <w:i/>
          <w:color w:val="auto"/>
        </w:rPr>
        <w:t>Учебный курс «Химия» изучается 3</w:t>
      </w:r>
      <w:r w:rsidRPr="00044EF8">
        <w:rPr>
          <w:i/>
          <w:color w:val="auto"/>
        </w:rPr>
        <w:t xml:space="preserve"> часа недельной нагрузки в 8</w:t>
      </w:r>
      <w:r>
        <w:rPr>
          <w:i/>
          <w:color w:val="auto"/>
        </w:rPr>
        <w:t>,9, 10</w:t>
      </w:r>
      <w:r w:rsidRPr="00044EF8">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044EF8">
        <w:rPr>
          <w:b/>
          <w:color w:val="auto"/>
        </w:rPr>
        <w:t>«Физика».</w:t>
      </w:r>
      <w:r>
        <w:rPr>
          <w:color w:val="auto"/>
        </w:rPr>
        <w:t xml:space="preserve"> В задачи обучения физики в основной школе входят: </w:t>
      </w:r>
    </w:p>
    <w:p w:rsidR="008C46FB" w:rsidRDefault="008C46FB" w:rsidP="008C46FB">
      <w:pPr>
        <w:pStyle w:val="Default"/>
        <w:numPr>
          <w:ilvl w:val="0"/>
          <w:numId w:val="3"/>
        </w:numPr>
        <w:snapToGrid w:val="0"/>
        <w:ind w:firstLine="709"/>
        <w:jc w:val="both"/>
        <w:rPr>
          <w:color w:val="auto"/>
        </w:rPr>
      </w:pPr>
      <w:r>
        <w:rPr>
          <w:color w:val="auto"/>
        </w:rPr>
        <w:t xml:space="preserve">- развитие мышления учащихся, формирование у них умений самостоятельно приобретать и применять знания, наблюдать и объяснять физические явления; </w:t>
      </w:r>
    </w:p>
    <w:p w:rsidR="008C46FB" w:rsidRDefault="008C46FB" w:rsidP="008C46FB">
      <w:pPr>
        <w:pStyle w:val="Default"/>
        <w:numPr>
          <w:ilvl w:val="0"/>
          <w:numId w:val="3"/>
        </w:numPr>
        <w:snapToGrid w:val="0"/>
        <w:ind w:firstLine="709"/>
        <w:jc w:val="both"/>
        <w:rPr>
          <w:color w:val="auto"/>
        </w:rPr>
      </w:pPr>
      <w:r>
        <w:rPr>
          <w:color w:val="auto"/>
        </w:rPr>
        <w:t xml:space="preserve">- овладение школьниками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повседневной жизнедеятельности; </w:t>
      </w:r>
    </w:p>
    <w:p w:rsidR="008C46FB" w:rsidRDefault="008C46FB" w:rsidP="008C46FB">
      <w:pPr>
        <w:pStyle w:val="Default"/>
        <w:numPr>
          <w:ilvl w:val="0"/>
          <w:numId w:val="3"/>
        </w:numPr>
        <w:snapToGrid w:val="0"/>
        <w:ind w:firstLine="709"/>
        <w:jc w:val="both"/>
        <w:rPr>
          <w:color w:val="auto"/>
        </w:rPr>
      </w:pPr>
      <w:r>
        <w:rPr>
          <w:color w:val="auto"/>
        </w:rPr>
        <w:t xml:space="preserve">- усвоение школьниками единства строения материи и неисчерпаемости процесса ее познания, понимания роли практики в познании физических явлений и законов. </w:t>
      </w:r>
    </w:p>
    <w:p w:rsidR="008C46FB" w:rsidRPr="00044EF8" w:rsidRDefault="008C46FB" w:rsidP="008C46FB">
      <w:pPr>
        <w:pStyle w:val="Default"/>
        <w:snapToGrid w:val="0"/>
        <w:ind w:firstLine="709"/>
        <w:jc w:val="both"/>
        <w:rPr>
          <w:color w:val="auto"/>
        </w:rPr>
      </w:pPr>
      <w:r>
        <w:rPr>
          <w:color w:val="auto"/>
        </w:rPr>
        <w:t xml:space="preserve">Обучение физике формирует у учащихся познавательный интерес к физическим явлениям, происходящим в природе, в экономике страны, готовит к сознательному выбору будущей профессии. </w:t>
      </w:r>
      <w:r>
        <w:rPr>
          <w:i/>
          <w:color w:val="auto"/>
        </w:rPr>
        <w:t>Физика реализуется 3</w:t>
      </w:r>
      <w:r w:rsidRPr="00044EF8">
        <w:rPr>
          <w:i/>
          <w:color w:val="auto"/>
        </w:rPr>
        <w:t xml:space="preserve"> часа недельной нагрузки в </w:t>
      </w:r>
      <w:r>
        <w:rPr>
          <w:i/>
          <w:color w:val="auto"/>
        </w:rPr>
        <w:t>8,9,10 классе.</w:t>
      </w:r>
    </w:p>
    <w:p w:rsidR="008C46FB" w:rsidRPr="00E83213" w:rsidRDefault="008C46FB" w:rsidP="008C46FB">
      <w:pPr>
        <w:pStyle w:val="Default"/>
        <w:snapToGrid w:val="0"/>
        <w:ind w:firstLine="709"/>
        <w:jc w:val="both"/>
        <w:rPr>
          <w:color w:val="auto"/>
        </w:rPr>
      </w:pPr>
      <w:r>
        <w:rPr>
          <w:color w:val="auto"/>
        </w:rPr>
        <w:t xml:space="preserve">Учебный предмет </w:t>
      </w:r>
      <w:r w:rsidRPr="00E83213">
        <w:rPr>
          <w:b/>
          <w:color w:val="auto"/>
        </w:rPr>
        <w:t>«Физическая культура»</w:t>
      </w:r>
      <w:r>
        <w:rPr>
          <w:color w:val="auto"/>
        </w:rPr>
        <w:t xml:space="preserve">. Курс «Физическая культура» направлен на развитие физического здоровья учащихся и включает занятия как общеразвивающего и общеукрепляющего характера, так и элементы спортивной подготовки. Физическое обучение призвано решать задачи физического развития, направленных на формирование умений и навыков, обеспечивающих сохранение и укрепление здоровья, психическое благополучие и формировать черты характера, такие как сила воли, смелость, самообладание, решительность, уверенность в своих силах, выдержка, дисциплинированность. Способы двигательной активности, приобретенной школьниками в процессе обучения физической культурой, позволяют использовать в практической жизнедеятельности. </w:t>
      </w:r>
      <w:r w:rsidRPr="00E83213">
        <w:rPr>
          <w:i/>
          <w:color w:val="auto"/>
        </w:rPr>
        <w:t xml:space="preserve">Реализация предмета «Физическая культура» осуществляется </w:t>
      </w:r>
      <w:r>
        <w:rPr>
          <w:i/>
          <w:color w:val="auto"/>
        </w:rPr>
        <w:t>по 2</w:t>
      </w:r>
      <w:r w:rsidRPr="00E83213">
        <w:rPr>
          <w:i/>
          <w:color w:val="auto"/>
        </w:rPr>
        <w:t xml:space="preserve"> часа недельной нагрузки во всех классах основной школы. </w:t>
      </w:r>
    </w:p>
    <w:p w:rsidR="008C46FB" w:rsidRDefault="008C46FB" w:rsidP="008C46FB">
      <w:pPr>
        <w:pStyle w:val="Default"/>
        <w:snapToGrid w:val="0"/>
        <w:ind w:firstLine="709"/>
        <w:jc w:val="both"/>
        <w:rPr>
          <w:color w:val="auto"/>
        </w:rPr>
      </w:pPr>
      <w:r>
        <w:rPr>
          <w:color w:val="auto"/>
        </w:rPr>
        <w:t xml:space="preserve">Учебный предмет </w:t>
      </w:r>
      <w:r w:rsidRPr="001B7883">
        <w:rPr>
          <w:b/>
          <w:color w:val="auto"/>
        </w:rPr>
        <w:t>«Изобразительное искусство».</w:t>
      </w:r>
      <w:r>
        <w:rPr>
          <w:color w:val="auto"/>
        </w:rPr>
        <w:t xml:space="preserve"> Целью обучения ИЗО является формирование художественной культуры учащихся как неотъемлемой части духовной культуры. У учащихся за период обучения ИЗО в основной школе формируются: </w:t>
      </w:r>
    </w:p>
    <w:p w:rsidR="008C46FB" w:rsidRDefault="008C46FB" w:rsidP="008C46FB">
      <w:pPr>
        <w:pStyle w:val="Default"/>
        <w:snapToGrid w:val="0"/>
        <w:ind w:firstLine="709"/>
        <w:jc w:val="both"/>
        <w:rPr>
          <w:color w:val="auto"/>
        </w:rPr>
      </w:pPr>
      <w:r>
        <w:rPr>
          <w:color w:val="auto"/>
        </w:rPr>
        <w:t xml:space="preserve">• нравственно-эстетическая отзывчивость на прекрасное в окружающем мире; </w:t>
      </w:r>
    </w:p>
    <w:p w:rsidR="008C46FB" w:rsidRDefault="008C46FB" w:rsidP="008C46FB">
      <w:pPr>
        <w:pStyle w:val="Default"/>
        <w:snapToGrid w:val="0"/>
        <w:ind w:firstLine="709"/>
        <w:jc w:val="both"/>
        <w:rPr>
          <w:color w:val="auto"/>
        </w:rPr>
      </w:pPr>
      <w:r>
        <w:rPr>
          <w:color w:val="auto"/>
        </w:rPr>
        <w:t xml:space="preserve">• художественно-творческая активность; </w:t>
      </w:r>
    </w:p>
    <w:p w:rsidR="008C46FB" w:rsidRDefault="008C46FB" w:rsidP="008C46FB">
      <w:pPr>
        <w:pStyle w:val="Default"/>
        <w:snapToGrid w:val="0"/>
        <w:ind w:firstLine="720"/>
        <w:jc w:val="both"/>
        <w:rPr>
          <w:i/>
          <w:color w:val="auto"/>
        </w:rPr>
      </w:pPr>
      <w:r>
        <w:rPr>
          <w:color w:val="auto"/>
        </w:rPr>
        <w:t xml:space="preserve">За период обучения ИЗО учащиеся овладевают образным языком искусства посредством формирования художественных знаний, умений и навыков. </w:t>
      </w:r>
      <w:r w:rsidRPr="00E83213">
        <w:rPr>
          <w:i/>
          <w:color w:val="auto"/>
        </w:rPr>
        <w:t>Учебный курс «</w:t>
      </w:r>
      <w:r>
        <w:rPr>
          <w:i/>
          <w:color w:val="auto"/>
        </w:rPr>
        <w:t>Изобразительное искусство</w:t>
      </w:r>
      <w:r w:rsidRPr="00E83213">
        <w:rPr>
          <w:i/>
          <w:color w:val="auto"/>
        </w:rPr>
        <w:t>» изучается по 1 часу недельной нагрузки в</w:t>
      </w:r>
      <w:r>
        <w:rPr>
          <w:i/>
          <w:color w:val="auto"/>
        </w:rPr>
        <w:t>5,</w:t>
      </w:r>
      <w:r w:rsidRPr="00E83213">
        <w:rPr>
          <w:i/>
          <w:color w:val="auto"/>
        </w:rPr>
        <w:t xml:space="preserve"> 6, 7 классах</w:t>
      </w:r>
      <w:r>
        <w:rPr>
          <w:i/>
          <w:color w:val="auto"/>
        </w:rPr>
        <w:t xml:space="preserve">. За это время учащиеся овладевают теоретическими знаниями в объеме основной школы. </w:t>
      </w:r>
    </w:p>
    <w:p w:rsidR="008C46FB" w:rsidRDefault="008C46FB" w:rsidP="008C46FB">
      <w:pPr>
        <w:pStyle w:val="Default"/>
        <w:snapToGrid w:val="0"/>
        <w:ind w:firstLine="709"/>
        <w:jc w:val="both"/>
        <w:rPr>
          <w:color w:val="auto"/>
        </w:rPr>
      </w:pPr>
      <w:r>
        <w:rPr>
          <w:color w:val="auto"/>
        </w:rPr>
        <w:lastRenderedPageBreak/>
        <w:t xml:space="preserve">Учебный предмет </w:t>
      </w:r>
      <w:r w:rsidRPr="00A6760D">
        <w:rPr>
          <w:b/>
          <w:color w:val="auto"/>
        </w:rPr>
        <w:t>«</w:t>
      </w:r>
      <w:r>
        <w:rPr>
          <w:b/>
          <w:color w:val="auto"/>
        </w:rPr>
        <w:t>Музыка</w:t>
      </w:r>
      <w:r w:rsidRPr="00A6760D">
        <w:rPr>
          <w:b/>
          <w:color w:val="auto"/>
        </w:rPr>
        <w:t>»</w:t>
      </w:r>
      <w:r>
        <w:rPr>
          <w:b/>
          <w:color w:val="auto"/>
        </w:rPr>
        <w:t xml:space="preserve"> - </w:t>
      </w:r>
      <w:r>
        <w:rPr>
          <w:color w:val="auto"/>
        </w:rPr>
        <w:t xml:space="preserve">включает в себя специальную работу по развитию </w:t>
      </w:r>
      <w:r>
        <w:t>слухового восприятия речевых и неречевых звучаний (музыкальных инструментов). Во время данных занятий осуществляется работа по ознакомлению учащихся с музыкальными произведениями, творчеством композиторов</w:t>
      </w:r>
      <w:r>
        <w:rPr>
          <w:color w:val="auto"/>
        </w:rPr>
        <w:t xml:space="preserve">. </w:t>
      </w:r>
      <w:r w:rsidRPr="00A6760D">
        <w:rPr>
          <w:i/>
          <w:color w:val="auto"/>
        </w:rPr>
        <w:t>На данный предмет выделено</w:t>
      </w:r>
      <w:r>
        <w:rPr>
          <w:i/>
          <w:color w:val="auto"/>
        </w:rPr>
        <w:t xml:space="preserve"> 2 часа недельной нагрузки в 5</w:t>
      </w:r>
      <w:r w:rsidRPr="00A6760D">
        <w:rPr>
          <w:i/>
          <w:color w:val="auto"/>
        </w:rPr>
        <w:t xml:space="preserve"> классе</w:t>
      </w:r>
      <w:r>
        <w:rPr>
          <w:i/>
          <w:color w:val="auto"/>
        </w:rPr>
        <w:t>.</w:t>
      </w:r>
    </w:p>
    <w:p w:rsidR="008C46FB" w:rsidRDefault="008C46FB" w:rsidP="008C46FB">
      <w:pPr>
        <w:pStyle w:val="Default"/>
        <w:snapToGrid w:val="0"/>
        <w:ind w:firstLine="709"/>
        <w:jc w:val="both"/>
        <w:rPr>
          <w:color w:val="auto"/>
        </w:rPr>
      </w:pPr>
      <w:r>
        <w:rPr>
          <w:color w:val="auto"/>
        </w:rPr>
        <w:t xml:space="preserve">Учебный предмет </w:t>
      </w:r>
      <w:r w:rsidRPr="007A2685">
        <w:rPr>
          <w:b/>
          <w:color w:val="auto"/>
        </w:rPr>
        <w:t>«Технология».</w:t>
      </w:r>
      <w:r>
        <w:rPr>
          <w:color w:val="auto"/>
        </w:rPr>
        <w:t xml:space="preserve"> В процессе обучения технологии у школьников формируются политехнические знания и экологическая культура, обеспечиваются: </w:t>
      </w:r>
    </w:p>
    <w:p w:rsidR="008C46FB" w:rsidRDefault="008C46FB" w:rsidP="008C46FB">
      <w:pPr>
        <w:pStyle w:val="Default"/>
        <w:numPr>
          <w:ilvl w:val="0"/>
          <w:numId w:val="5"/>
        </w:numPr>
        <w:snapToGrid w:val="0"/>
        <w:ind w:firstLine="709"/>
        <w:jc w:val="both"/>
        <w:rPr>
          <w:color w:val="auto"/>
        </w:rPr>
      </w:pPr>
      <w:r>
        <w:rPr>
          <w:color w:val="auto"/>
        </w:rPr>
        <w:t xml:space="preserve">- самопознание, </w:t>
      </w:r>
    </w:p>
    <w:p w:rsidR="008C46FB" w:rsidRDefault="008C46FB" w:rsidP="008C46FB">
      <w:pPr>
        <w:pStyle w:val="Default"/>
        <w:numPr>
          <w:ilvl w:val="0"/>
          <w:numId w:val="5"/>
        </w:numPr>
        <w:snapToGrid w:val="0"/>
        <w:ind w:firstLine="709"/>
        <w:jc w:val="both"/>
        <w:rPr>
          <w:color w:val="auto"/>
        </w:rPr>
      </w:pPr>
      <w:r>
        <w:rPr>
          <w:color w:val="auto"/>
        </w:rPr>
        <w:t xml:space="preserve">- предприимчивость; </w:t>
      </w:r>
    </w:p>
    <w:p w:rsidR="008C46FB" w:rsidRDefault="008C46FB" w:rsidP="008C46FB">
      <w:pPr>
        <w:pStyle w:val="Default"/>
        <w:numPr>
          <w:ilvl w:val="0"/>
          <w:numId w:val="5"/>
        </w:numPr>
        <w:snapToGrid w:val="0"/>
        <w:ind w:firstLine="709"/>
        <w:jc w:val="both"/>
        <w:rPr>
          <w:color w:val="auto"/>
        </w:rPr>
      </w:pPr>
      <w:r>
        <w:rPr>
          <w:color w:val="auto"/>
        </w:rPr>
        <w:t xml:space="preserve">- коллективизм; </w:t>
      </w:r>
    </w:p>
    <w:p w:rsidR="008C46FB" w:rsidRDefault="008C46FB" w:rsidP="008C46FB">
      <w:pPr>
        <w:pStyle w:val="Default"/>
        <w:numPr>
          <w:ilvl w:val="0"/>
          <w:numId w:val="5"/>
        </w:numPr>
        <w:snapToGrid w:val="0"/>
        <w:ind w:firstLine="709"/>
        <w:jc w:val="both"/>
        <w:rPr>
          <w:color w:val="auto"/>
        </w:rPr>
      </w:pPr>
      <w:r>
        <w:rPr>
          <w:color w:val="auto"/>
        </w:rPr>
        <w:t xml:space="preserve">- ответственность; </w:t>
      </w:r>
    </w:p>
    <w:p w:rsidR="008C46FB" w:rsidRDefault="008C46FB" w:rsidP="008C46FB">
      <w:pPr>
        <w:pStyle w:val="Default"/>
        <w:numPr>
          <w:ilvl w:val="0"/>
          <w:numId w:val="5"/>
        </w:numPr>
        <w:snapToGrid w:val="0"/>
        <w:ind w:firstLine="709"/>
        <w:jc w:val="both"/>
        <w:rPr>
          <w:color w:val="auto"/>
        </w:rPr>
      </w:pPr>
      <w:r>
        <w:rPr>
          <w:color w:val="auto"/>
        </w:rPr>
        <w:t xml:space="preserve">- культура поведения в трудовой деятельности; </w:t>
      </w:r>
    </w:p>
    <w:p w:rsidR="008C46FB" w:rsidRDefault="008C46FB" w:rsidP="008C46FB">
      <w:pPr>
        <w:pStyle w:val="Default"/>
        <w:numPr>
          <w:ilvl w:val="0"/>
          <w:numId w:val="5"/>
        </w:numPr>
        <w:snapToGrid w:val="0"/>
        <w:ind w:firstLine="709"/>
        <w:jc w:val="both"/>
        <w:rPr>
          <w:color w:val="auto"/>
        </w:rPr>
      </w:pPr>
      <w:r>
        <w:rPr>
          <w:color w:val="auto"/>
        </w:rPr>
        <w:t xml:space="preserve">- знания и умения построения технических рисунков, предметов, с правилами выполнения чертежа, установленными </w:t>
      </w:r>
      <w:proofErr w:type="spellStart"/>
      <w:r>
        <w:rPr>
          <w:color w:val="auto"/>
        </w:rPr>
        <w:t>госстандартами</w:t>
      </w:r>
      <w:proofErr w:type="spellEnd"/>
      <w:r>
        <w:rPr>
          <w:color w:val="auto"/>
        </w:rPr>
        <w:t xml:space="preserve"> ЕСКД; </w:t>
      </w:r>
    </w:p>
    <w:p w:rsidR="008C46FB" w:rsidRDefault="008C46FB" w:rsidP="008C46FB">
      <w:pPr>
        <w:pStyle w:val="Default"/>
        <w:numPr>
          <w:ilvl w:val="0"/>
          <w:numId w:val="5"/>
        </w:numPr>
        <w:snapToGrid w:val="0"/>
        <w:ind w:firstLine="709"/>
        <w:jc w:val="both"/>
        <w:rPr>
          <w:color w:val="auto"/>
        </w:rPr>
      </w:pPr>
      <w:r>
        <w:rPr>
          <w:color w:val="auto"/>
        </w:rPr>
        <w:t xml:space="preserve">- развиваются все виды мышления, соприкасающиеся с графической деятельностью; </w:t>
      </w:r>
    </w:p>
    <w:p w:rsidR="008C46FB" w:rsidRDefault="008C46FB" w:rsidP="008C46FB">
      <w:pPr>
        <w:pStyle w:val="Default"/>
        <w:numPr>
          <w:ilvl w:val="0"/>
          <w:numId w:val="5"/>
        </w:numPr>
        <w:snapToGrid w:val="0"/>
        <w:ind w:firstLine="709"/>
        <w:jc w:val="both"/>
        <w:rPr>
          <w:color w:val="auto"/>
        </w:rPr>
      </w:pPr>
      <w:r>
        <w:rPr>
          <w:color w:val="auto"/>
        </w:rPr>
        <w:t xml:space="preserve">- умения пользоваться учебным и справочным материалом; </w:t>
      </w:r>
    </w:p>
    <w:p w:rsidR="008C46FB" w:rsidRDefault="008C46FB" w:rsidP="008C46FB">
      <w:pPr>
        <w:pStyle w:val="Default"/>
        <w:numPr>
          <w:ilvl w:val="0"/>
          <w:numId w:val="5"/>
        </w:numPr>
        <w:snapToGrid w:val="0"/>
        <w:ind w:firstLine="709"/>
        <w:jc w:val="both"/>
        <w:rPr>
          <w:color w:val="auto"/>
        </w:rPr>
      </w:pPr>
      <w:r>
        <w:rPr>
          <w:color w:val="auto"/>
        </w:rPr>
        <w:t xml:space="preserve">- культура графического труда. </w:t>
      </w:r>
    </w:p>
    <w:p w:rsidR="008C46FB" w:rsidRDefault="008C46FB" w:rsidP="008C46FB">
      <w:pPr>
        <w:pStyle w:val="Default"/>
        <w:snapToGrid w:val="0"/>
        <w:ind w:firstLine="709"/>
        <w:jc w:val="both"/>
        <w:rPr>
          <w:i/>
          <w:color w:val="auto"/>
        </w:rPr>
      </w:pPr>
      <w:r>
        <w:rPr>
          <w:color w:val="auto"/>
        </w:rPr>
        <w:t xml:space="preserve">Обучение школьников технологии осуществляется по двум направлениям: технический труд (мальчики) и обслуживающий труд (девочки) в соответствии с нормативными требованиями к организации обучения по образовательной области «Технология». </w:t>
      </w:r>
      <w:r w:rsidRPr="007A2685">
        <w:rPr>
          <w:i/>
          <w:color w:val="auto"/>
        </w:rPr>
        <w:t xml:space="preserve">Учебный </w:t>
      </w:r>
      <w:r>
        <w:rPr>
          <w:i/>
          <w:color w:val="auto"/>
        </w:rPr>
        <w:t>курс «Технология» изучается по 4</w:t>
      </w:r>
      <w:r w:rsidRPr="007A2685">
        <w:rPr>
          <w:i/>
          <w:color w:val="auto"/>
        </w:rPr>
        <w:t xml:space="preserve"> часа</w:t>
      </w:r>
      <w:r>
        <w:rPr>
          <w:i/>
          <w:color w:val="auto"/>
        </w:rPr>
        <w:t xml:space="preserve"> в 5,6, 7 классах. В 8,9,10 классах отводится по 3 часа недельной нагрузки для изучения курса в мастерских, один час из которых взят из школьного компонента.</w:t>
      </w:r>
    </w:p>
    <w:p w:rsidR="008C46FB" w:rsidRDefault="008C46FB" w:rsidP="008C46FB">
      <w:pPr>
        <w:pStyle w:val="Default"/>
        <w:snapToGrid w:val="0"/>
        <w:ind w:firstLine="709"/>
        <w:jc w:val="both"/>
        <w:rPr>
          <w:color w:val="auto"/>
        </w:rPr>
      </w:pPr>
      <w:r w:rsidRPr="00276AFF">
        <w:rPr>
          <w:b/>
          <w:color w:val="auto"/>
        </w:rPr>
        <w:t xml:space="preserve"> «Коррекционный блок»</w:t>
      </w:r>
      <w:r>
        <w:rPr>
          <w:color w:val="auto"/>
        </w:rPr>
        <w:t xml:space="preserve"> представлен следующим предметом: </w:t>
      </w:r>
    </w:p>
    <w:p w:rsidR="008C46FB" w:rsidRDefault="008C46FB" w:rsidP="008C46FB">
      <w:pPr>
        <w:pStyle w:val="Default"/>
        <w:snapToGrid w:val="0"/>
        <w:ind w:firstLine="709"/>
        <w:jc w:val="both"/>
        <w:rPr>
          <w:color w:val="auto"/>
        </w:rPr>
      </w:pPr>
      <w:r w:rsidRPr="00276AFF">
        <w:rPr>
          <w:color w:val="auto"/>
        </w:rPr>
        <w:t>На учебный предмет</w:t>
      </w:r>
      <w:r>
        <w:rPr>
          <w:b/>
          <w:color w:val="auto"/>
        </w:rPr>
        <w:t xml:space="preserve"> </w:t>
      </w:r>
      <w:r w:rsidRPr="00276AFF">
        <w:rPr>
          <w:b/>
          <w:color w:val="auto"/>
        </w:rPr>
        <w:t>«Социально – бытовая ориентировка»</w:t>
      </w:r>
      <w:r>
        <w:rPr>
          <w:color w:val="auto"/>
        </w:rPr>
        <w:t xml:space="preserve"> – выделено по 2 часа в5, 6, 7, 8, 9 классах</w:t>
      </w:r>
      <w:r>
        <w:rPr>
          <w:i/>
          <w:color w:val="auto"/>
        </w:rPr>
        <w:t xml:space="preserve"> </w:t>
      </w:r>
      <w:r>
        <w:rPr>
          <w:color w:val="auto"/>
        </w:rPr>
        <w:t xml:space="preserve">основного общего образования на подготовку выпускника с нарушением слуха к самостоятельной деятельности, формирование его уверенности в себе и облегчение вхождения в жизнь общества, в котором инвалиды по слуху имеют равные права и обязанности. </w:t>
      </w:r>
    </w:p>
    <w:p w:rsidR="008C46FB" w:rsidRPr="00B40835" w:rsidRDefault="008C46FB" w:rsidP="008C46FB">
      <w:pPr>
        <w:pStyle w:val="Default"/>
        <w:snapToGrid w:val="0"/>
        <w:ind w:firstLine="709"/>
        <w:jc w:val="both"/>
        <w:rPr>
          <w:i/>
          <w:color w:val="auto"/>
        </w:rPr>
      </w:pPr>
      <w:r>
        <w:rPr>
          <w:color w:val="auto"/>
        </w:rPr>
        <w:t xml:space="preserve">Изучая учебный предмет </w:t>
      </w:r>
      <w:r w:rsidRPr="00EB7B57">
        <w:rPr>
          <w:b/>
          <w:color w:val="auto"/>
        </w:rPr>
        <w:t>«Информатика»</w:t>
      </w:r>
      <w:r>
        <w:rPr>
          <w:color w:val="auto"/>
        </w:rPr>
        <w:t xml:space="preserve"> учащиеся приобретают умения и навыки, необходимые для изучения теоретической и практической информатики, знакомятся с современными информационными технологиями. Формируется нелинейное мышление, развиваются творческие способности в области освоения и использования информационных и коммуникационных технологий. </w:t>
      </w:r>
      <w:r>
        <w:rPr>
          <w:i/>
          <w:color w:val="auto"/>
        </w:rPr>
        <w:t>Информатика изучается 1 час</w:t>
      </w:r>
      <w:r w:rsidRPr="00EB7B57">
        <w:rPr>
          <w:i/>
          <w:color w:val="auto"/>
        </w:rPr>
        <w:t xml:space="preserve"> недельной нагрузки в </w:t>
      </w:r>
      <w:r>
        <w:rPr>
          <w:i/>
          <w:color w:val="auto"/>
        </w:rPr>
        <w:t>10 классе.</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воспитанников. </w:t>
      </w:r>
    </w:p>
    <w:p w:rsidR="008C46FB" w:rsidRDefault="008C46FB" w:rsidP="008C46FB">
      <w:pPr>
        <w:pStyle w:val="Default"/>
        <w:snapToGrid w:val="0"/>
        <w:ind w:firstLine="709"/>
        <w:jc w:val="both"/>
        <w:rPr>
          <w:color w:val="auto"/>
        </w:rPr>
      </w:pPr>
      <w:r w:rsidRPr="008E1953">
        <w:rPr>
          <w:b/>
          <w:color w:val="auto"/>
        </w:rPr>
        <w:t>Школьный компонент</w:t>
      </w:r>
      <w:r>
        <w:rPr>
          <w:color w:val="auto"/>
        </w:rPr>
        <w:t xml:space="preserve"> распределен следующим образом:</w:t>
      </w:r>
    </w:p>
    <w:p w:rsidR="00D259FA" w:rsidRDefault="00D259FA" w:rsidP="008C46FB">
      <w:pPr>
        <w:pStyle w:val="Default"/>
        <w:snapToGrid w:val="0"/>
        <w:ind w:firstLine="709"/>
        <w:jc w:val="both"/>
        <w:rPr>
          <w:color w:val="auto"/>
        </w:rPr>
      </w:pPr>
      <w:r>
        <w:rPr>
          <w:color w:val="auto"/>
        </w:rPr>
        <w:t xml:space="preserve">На учебный курс </w:t>
      </w:r>
      <w:r w:rsidRPr="00D259FA">
        <w:rPr>
          <w:b/>
          <w:color w:val="auto"/>
        </w:rPr>
        <w:t>«Математика»</w:t>
      </w:r>
      <w:r>
        <w:rPr>
          <w:color w:val="auto"/>
        </w:rPr>
        <w:t xml:space="preserve"> было выделено</w:t>
      </w:r>
      <w:r w:rsidR="0041156A">
        <w:rPr>
          <w:color w:val="auto"/>
        </w:rPr>
        <w:t xml:space="preserve"> по одному </w:t>
      </w:r>
      <w:r w:rsidR="00B8087B">
        <w:rPr>
          <w:color w:val="auto"/>
        </w:rPr>
        <w:t>часу в</w:t>
      </w:r>
      <w:r w:rsidR="0041156A">
        <w:rPr>
          <w:color w:val="auto"/>
        </w:rPr>
        <w:t xml:space="preserve"> 5-10 классах. Математика </w:t>
      </w:r>
      <w:r w:rsidR="0041156A">
        <w:rPr>
          <w:rFonts w:ascii="OpenSans" w:hAnsi="OpenSans"/>
          <w:sz w:val="21"/>
          <w:szCs w:val="21"/>
          <w:shd w:val="clear" w:color="auto" w:fill="FFFFFF"/>
        </w:rPr>
        <w:t xml:space="preserve">развивает абстрактное мышление, учит обобщать и видеть </w:t>
      </w:r>
      <w:r w:rsidR="00B8087B">
        <w:rPr>
          <w:rFonts w:ascii="OpenSans" w:hAnsi="OpenSans"/>
          <w:sz w:val="21"/>
          <w:szCs w:val="21"/>
          <w:shd w:val="clear" w:color="auto" w:fill="FFFFFF"/>
        </w:rPr>
        <w:t>закономерности, подходить</w:t>
      </w:r>
      <w:r w:rsidR="0041156A">
        <w:rPr>
          <w:rFonts w:ascii="OpenSans" w:hAnsi="OpenSans"/>
          <w:sz w:val="21"/>
          <w:szCs w:val="21"/>
          <w:shd w:val="clear" w:color="auto" w:fill="FFFFFF"/>
        </w:rPr>
        <w:t xml:space="preserve"> к информации системно, структурировать материал</w:t>
      </w:r>
      <w:r w:rsidR="00B8087B">
        <w:rPr>
          <w:rFonts w:ascii="OpenSans" w:hAnsi="OpenSans"/>
          <w:sz w:val="21"/>
          <w:szCs w:val="21"/>
          <w:shd w:val="clear" w:color="auto" w:fill="FFFFFF"/>
        </w:rPr>
        <w:t>.</w:t>
      </w:r>
      <w:r w:rsidR="0041156A">
        <w:rPr>
          <w:rFonts w:ascii="OpenSans" w:hAnsi="OpenSans"/>
          <w:sz w:val="21"/>
          <w:szCs w:val="21"/>
          <w:shd w:val="clear" w:color="auto" w:fill="FFFFFF"/>
        </w:rPr>
        <w:t xml:space="preserve"> Учащиеся школы-интерната после окончания школы часто выбирают технические профессии, где необходимы навыки, приобретаемые на уроках математики и готовящие их к сдаче выпускных экзаменов.</w:t>
      </w:r>
    </w:p>
    <w:p w:rsidR="008C46FB" w:rsidRPr="00400606" w:rsidRDefault="008C46FB" w:rsidP="008C46FB">
      <w:pPr>
        <w:pStyle w:val="Default"/>
        <w:numPr>
          <w:ilvl w:val="0"/>
          <w:numId w:val="4"/>
        </w:numPr>
        <w:snapToGrid w:val="0"/>
        <w:ind w:firstLine="709"/>
        <w:jc w:val="both"/>
        <w:rPr>
          <w:color w:val="auto"/>
        </w:rPr>
      </w:pPr>
      <w:r>
        <w:rPr>
          <w:color w:val="auto"/>
        </w:rPr>
        <w:t>На у</w:t>
      </w:r>
      <w:r w:rsidRPr="001C18B5">
        <w:rPr>
          <w:color w:val="auto"/>
        </w:rPr>
        <w:t xml:space="preserve">чебный курс </w:t>
      </w:r>
      <w:r w:rsidRPr="001C18B5">
        <w:rPr>
          <w:b/>
          <w:color w:val="auto"/>
        </w:rPr>
        <w:t>«Корригирующая гимнастика»</w:t>
      </w:r>
      <w:r>
        <w:rPr>
          <w:b/>
          <w:color w:val="auto"/>
        </w:rPr>
        <w:t xml:space="preserve"> </w:t>
      </w:r>
      <w:r w:rsidRPr="00C571A9">
        <w:rPr>
          <w:color w:val="auto"/>
        </w:rPr>
        <w:t>было выделено по 1 часу в</w:t>
      </w:r>
      <w:r>
        <w:rPr>
          <w:color w:val="auto"/>
        </w:rPr>
        <w:t>5,</w:t>
      </w:r>
      <w:r w:rsidRPr="00C571A9">
        <w:rPr>
          <w:color w:val="auto"/>
        </w:rPr>
        <w:t xml:space="preserve"> 6, 7, 8, 9</w:t>
      </w:r>
      <w:r>
        <w:rPr>
          <w:color w:val="auto"/>
        </w:rPr>
        <w:t>, 10</w:t>
      </w:r>
      <w:r w:rsidRPr="00C571A9">
        <w:rPr>
          <w:color w:val="auto"/>
        </w:rPr>
        <w:t xml:space="preserve"> классах</w:t>
      </w:r>
      <w:r>
        <w:rPr>
          <w:b/>
          <w:color w:val="auto"/>
        </w:rPr>
        <w:t xml:space="preserve"> </w:t>
      </w:r>
      <w:r>
        <w:rPr>
          <w:i/>
        </w:rPr>
        <w:t>из дополнительных коррекционных</w:t>
      </w:r>
      <w:r w:rsidRPr="00323E27">
        <w:rPr>
          <w:i/>
        </w:rPr>
        <w:t xml:space="preserve"> занятий </w:t>
      </w:r>
      <w:r>
        <w:t xml:space="preserve">для укрепления </w:t>
      </w:r>
      <w:r w:rsidR="0062358E">
        <w:t>здоровья, увеличения</w:t>
      </w:r>
      <w:r>
        <w:t xml:space="preserve"> объема двигательной активности и в качестве разработки </w:t>
      </w:r>
      <w:r>
        <w:rPr>
          <w:lang w:eastAsia="ru-RU"/>
        </w:rPr>
        <w:t>содержания третьего часа учебного предмета «Физическая культура».</w:t>
      </w:r>
    </w:p>
    <w:p w:rsidR="00400606" w:rsidRPr="0062358E" w:rsidRDefault="00400606" w:rsidP="008C46FB">
      <w:pPr>
        <w:pStyle w:val="Default"/>
        <w:numPr>
          <w:ilvl w:val="0"/>
          <w:numId w:val="4"/>
        </w:numPr>
        <w:snapToGrid w:val="0"/>
        <w:ind w:firstLine="709"/>
        <w:jc w:val="both"/>
        <w:rPr>
          <w:color w:val="auto"/>
        </w:rPr>
      </w:pPr>
      <w:r>
        <w:rPr>
          <w:lang w:eastAsia="ru-RU"/>
        </w:rPr>
        <w:t xml:space="preserve">Учебный курс </w:t>
      </w:r>
      <w:r w:rsidR="0062358E" w:rsidRPr="00400606">
        <w:rPr>
          <w:b/>
          <w:lang w:eastAsia="ru-RU"/>
        </w:rPr>
        <w:t>«Трудовое</w:t>
      </w:r>
      <w:r w:rsidRPr="00400606">
        <w:rPr>
          <w:b/>
          <w:lang w:eastAsia="ru-RU"/>
        </w:rPr>
        <w:t xml:space="preserve"> </w:t>
      </w:r>
      <w:r w:rsidR="0062358E" w:rsidRPr="00400606">
        <w:rPr>
          <w:b/>
          <w:lang w:eastAsia="ru-RU"/>
        </w:rPr>
        <w:t>обучение»</w:t>
      </w:r>
      <w:r w:rsidR="0062358E">
        <w:rPr>
          <w:b/>
          <w:lang w:eastAsia="ru-RU"/>
        </w:rPr>
        <w:t xml:space="preserve"> добавлено</w:t>
      </w:r>
      <w:r w:rsidRPr="00400606">
        <w:rPr>
          <w:lang w:eastAsia="ru-RU"/>
        </w:rPr>
        <w:t xml:space="preserve"> по</w:t>
      </w:r>
      <w:r>
        <w:rPr>
          <w:b/>
          <w:lang w:eastAsia="ru-RU"/>
        </w:rPr>
        <w:t xml:space="preserve"> </w:t>
      </w:r>
      <w:r w:rsidRPr="00400606">
        <w:rPr>
          <w:lang w:eastAsia="ru-RU"/>
        </w:rPr>
        <w:t>1 часу в</w:t>
      </w:r>
      <w:r w:rsidR="000E1664">
        <w:rPr>
          <w:lang w:eastAsia="ru-RU"/>
        </w:rPr>
        <w:t xml:space="preserve"> 8,9,10</w:t>
      </w:r>
      <w:r>
        <w:rPr>
          <w:lang w:eastAsia="ru-RU"/>
        </w:rPr>
        <w:t xml:space="preserve"> классах. </w:t>
      </w:r>
      <w:r w:rsidR="0062358E">
        <w:rPr>
          <w:lang w:eastAsia="ru-RU"/>
        </w:rPr>
        <w:t xml:space="preserve">Так как дети </w:t>
      </w:r>
      <w:proofErr w:type="spellStart"/>
      <w:r w:rsidR="0062358E">
        <w:rPr>
          <w:lang w:eastAsia="ru-RU"/>
        </w:rPr>
        <w:t>бОльшую</w:t>
      </w:r>
      <w:proofErr w:type="spellEnd"/>
      <w:r w:rsidR="0062358E">
        <w:rPr>
          <w:lang w:eastAsia="ru-RU"/>
        </w:rPr>
        <w:t xml:space="preserve"> часть времени находятся в школе-интернате, то этот курс позволяет поэтапно формировать навыки по ведению домашнего хозяйства во всех его компонентах, </w:t>
      </w:r>
      <w:r w:rsidR="0062358E">
        <w:rPr>
          <w:lang w:eastAsia="ru-RU"/>
        </w:rPr>
        <w:lastRenderedPageBreak/>
        <w:t xml:space="preserve">практически </w:t>
      </w:r>
      <w:r w:rsidR="00D259FA">
        <w:rPr>
          <w:lang w:eastAsia="ru-RU"/>
        </w:rPr>
        <w:t>применять интеллектуальные</w:t>
      </w:r>
      <w:r w:rsidR="0062358E">
        <w:rPr>
          <w:lang w:eastAsia="ru-RU"/>
        </w:rPr>
        <w:t xml:space="preserve"> умения из </w:t>
      </w:r>
      <w:r w:rsidR="00D259FA">
        <w:rPr>
          <w:lang w:eastAsia="ru-RU"/>
        </w:rPr>
        <w:t>других учебных</w:t>
      </w:r>
      <w:r w:rsidR="0062358E">
        <w:rPr>
          <w:lang w:eastAsia="ru-RU"/>
        </w:rPr>
        <w:t xml:space="preserve"> предметов, заложить основы экономического хозяйствования в семье, а так же комплекс прикладных умений. Данный предмет важен обучающимся и слуховыми нарушениями, имеющих урезанные связи с семьей, или находящиеся под </w:t>
      </w:r>
      <w:proofErr w:type="spellStart"/>
      <w:r w:rsidR="0062358E">
        <w:rPr>
          <w:lang w:eastAsia="ru-RU"/>
        </w:rPr>
        <w:t>гиперопекой</w:t>
      </w:r>
      <w:proofErr w:type="spellEnd"/>
      <w:r w:rsidR="0062358E">
        <w:rPr>
          <w:lang w:eastAsia="ru-RU"/>
        </w:rPr>
        <w:t xml:space="preserve"> родителей</w:t>
      </w:r>
      <w:r w:rsidR="00D259FA">
        <w:rPr>
          <w:lang w:eastAsia="ru-RU"/>
        </w:rPr>
        <w:t>, что</w:t>
      </w:r>
      <w:r w:rsidR="0062358E">
        <w:rPr>
          <w:lang w:eastAsia="ru-RU"/>
        </w:rPr>
        <w:t xml:space="preserve"> переводит эту учебную </w:t>
      </w:r>
      <w:r w:rsidR="00D259FA">
        <w:rPr>
          <w:lang w:eastAsia="ru-RU"/>
        </w:rPr>
        <w:t>область в</w:t>
      </w:r>
      <w:r w:rsidR="0062358E">
        <w:rPr>
          <w:lang w:eastAsia="ru-RU"/>
        </w:rPr>
        <w:t xml:space="preserve"> социальную сферу жизненной компетенции развивающейся личности. Трудовое обучение содержательно интегрируется с профилями труда, природоведением, </w:t>
      </w:r>
      <w:r w:rsidR="00D259FA">
        <w:rPr>
          <w:lang w:eastAsia="ru-RU"/>
        </w:rPr>
        <w:t>географией</w:t>
      </w:r>
      <w:r w:rsidR="0062358E">
        <w:rPr>
          <w:lang w:eastAsia="ru-RU"/>
        </w:rPr>
        <w:t>, историей, экономическим практикумом.</w:t>
      </w:r>
    </w:p>
    <w:p w:rsidR="00983F98" w:rsidRPr="00400993" w:rsidRDefault="00983F98" w:rsidP="00983F98">
      <w:pPr>
        <w:pStyle w:val="Default"/>
        <w:numPr>
          <w:ilvl w:val="0"/>
          <w:numId w:val="4"/>
        </w:numPr>
        <w:snapToGrid w:val="0"/>
        <w:ind w:firstLine="709"/>
        <w:jc w:val="both"/>
        <w:rPr>
          <w:b/>
          <w:color w:val="auto"/>
        </w:rPr>
      </w:pPr>
      <w:r w:rsidRPr="00983F98">
        <w:rPr>
          <w:b/>
          <w:color w:val="auto"/>
        </w:rPr>
        <w:t xml:space="preserve">«Специальные фронтальные занятия в слуховом </w:t>
      </w:r>
      <w:r w:rsidR="00400993" w:rsidRPr="00983F98">
        <w:rPr>
          <w:b/>
          <w:color w:val="auto"/>
        </w:rPr>
        <w:t>кабинете»</w:t>
      </w:r>
      <w:r w:rsidR="00400993">
        <w:rPr>
          <w:b/>
          <w:color w:val="auto"/>
        </w:rPr>
        <w:t xml:space="preserve"> очень</w:t>
      </w:r>
      <w:r w:rsidR="0038488D" w:rsidRPr="0038488D">
        <w:rPr>
          <w:color w:val="auto"/>
        </w:rPr>
        <w:t xml:space="preserve"> необходимы обучающимся с дефектами слуха и речи.</w:t>
      </w:r>
      <w:r w:rsidR="0038488D">
        <w:rPr>
          <w:color w:val="auto"/>
        </w:rPr>
        <w:t xml:space="preserve"> В каждом классе часы добавлены до двух часов</w:t>
      </w:r>
      <w:r w:rsidR="00B8087B">
        <w:rPr>
          <w:color w:val="auto"/>
        </w:rPr>
        <w:t xml:space="preserve"> </w:t>
      </w:r>
      <w:r w:rsidR="00B8087B">
        <w:rPr>
          <w:i/>
          <w:color w:val="auto"/>
        </w:rPr>
        <w:t>из коррекционных занятий</w:t>
      </w:r>
      <w:r w:rsidR="0038488D">
        <w:rPr>
          <w:color w:val="auto"/>
        </w:rPr>
        <w:t xml:space="preserve"> с </w:t>
      </w:r>
      <w:r w:rsidR="00400993">
        <w:rPr>
          <w:color w:val="auto"/>
        </w:rPr>
        <w:t>целью формирования</w:t>
      </w:r>
      <w:r w:rsidR="0038488D">
        <w:rPr>
          <w:color w:val="auto"/>
        </w:rPr>
        <w:t xml:space="preserve"> и развития различных видов устной речи (разговорно-диалоговой, описательно-повествовательной) на основе обогащения знаний об окружающей действительности, обогащения и развития словаря, уточнения значения слова, развития лексической системности, формирования семантических полей.</w:t>
      </w:r>
      <w:r w:rsidR="00400993">
        <w:rPr>
          <w:color w:val="auto"/>
        </w:rPr>
        <w:t xml:space="preserve"> Развития и совершенствования грамматического строя языка. Развития связной речи. Коррекции недостатков письменной речи.</w:t>
      </w:r>
    </w:p>
    <w:p w:rsidR="000E1664" w:rsidRDefault="000E1664" w:rsidP="008C46FB">
      <w:pPr>
        <w:pStyle w:val="Default"/>
        <w:snapToGrid w:val="0"/>
        <w:ind w:firstLine="709"/>
        <w:jc w:val="both"/>
        <w:rPr>
          <w:color w:val="auto"/>
        </w:rPr>
      </w:pPr>
    </w:p>
    <w:p w:rsidR="000E1664" w:rsidRDefault="000E1664" w:rsidP="008C46FB">
      <w:pPr>
        <w:pStyle w:val="Default"/>
        <w:snapToGrid w:val="0"/>
        <w:ind w:firstLine="709"/>
        <w:jc w:val="both"/>
        <w:rPr>
          <w:color w:val="auto"/>
        </w:rPr>
      </w:pPr>
      <w:r>
        <w:rPr>
          <w:color w:val="auto"/>
        </w:rPr>
        <w:t>На коррекционные индивидуальные занятия по развитию речевого слуха и формированию произносительной стороны устной речи по расписанию отводятся часы как в первую, так и во вторую половину дня. Расписание индивидуальных занятий составляется по скользящему графику: рекомендуется с одного и того же урока (занятия) приглашать обучающегося на индивидуальные не чаще одного раза в неделю. 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обучающихся.</w:t>
      </w:r>
    </w:p>
    <w:p w:rsidR="008C46FB" w:rsidRDefault="008C46FB" w:rsidP="008C46FB">
      <w:pPr>
        <w:pStyle w:val="Default"/>
        <w:snapToGrid w:val="0"/>
        <w:ind w:firstLine="709"/>
        <w:jc w:val="both"/>
        <w:rPr>
          <w:color w:val="auto"/>
        </w:rPr>
      </w:pPr>
      <w:r>
        <w:rPr>
          <w:color w:val="auto"/>
        </w:rPr>
        <w:t xml:space="preserve">Учебный процесс на 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w:t>
      </w:r>
    </w:p>
    <w:p w:rsidR="008C46FB" w:rsidRPr="00462503" w:rsidRDefault="008C46FB" w:rsidP="008C46FB">
      <w:pPr>
        <w:pStyle w:val="Default"/>
        <w:snapToGrid w:val="0"/>
        <w:ind w:firstLine="709"/>
        <w:jc w:val="center"/>
        <w:rPr>
          <w:b/>
          <w:color w:val="auto"/>
        </w:rPr>
      </w:pPr>
      <w:r>
        <w:rPr>
          <w:color w:val="auto"/>
        </w:rPr>
        <w:br w:type="page"/>
      </w:r>
      <w:r w:rsidRPr="00462503">
        <w:rPr>
          <w:b/>
          <w:color w:val="auto"/>
        </w:rPr>
        <w:lastRenderedPageBreak/>
        <w:t>Пояснительная записка к учебному плану</w:t>
      </w:r>
    </w:p>
    <w:p w:rsidR="008C46FB" w:rsidRPr="00462503" w:rsidRDefault="00DE59D9" w:rsidP="008C46FB">
      <w:pPr>
        <w:pStyle w:val="Default"/>
        <w:snapToGrid w:val="0"/>
        <w:ind w:firstLine="709"/>
        <w:jc w:val="center"/>
        <w:rPr>
          <w:b/>
          <w:color w:val="auto"/>
        </w:rPr>
      </w:pPr>
      <w:r>
        <w:rPr>
          <w:b/>
          <w:color w:val="auto"/>
        </w:rPr>
        <w:t>ГБ</w:t>
      </w:r>
      <w:r w:rsidR="008C46FB" w:rsidRPr="00462503">
        <w:rPr>
          <w:b/>
          <w:color w:val="auto"/>
        </w:rPr>
        <w:t>ОУ «</w:t>
      </w:r>
      <w:r w:rsidR="008C46FB">
        <w:rPr>
          <w:b/>
          <w:bCs/>
        </w:rPr>
        <w:t>Нижнекамская</w:t>
      </w:r>
      <w:r w:rsidR="008C46FB" w:rsidRPr="00462503">
        <w:rPr>
          <w:b/>
          <w:color w:val="auto"/>
        </w:rPr>
        <w:t xml:space="preserve"> </w:t>
      </w:r>
      <w:r w:rsidR="008C46FB">
        <w:rPr>
          <w:b/>
          <w:color w:val="auto"/>
        </w:rPr>
        <w:t>школа-интернат</w:t>
      </w:r>
      <w:r w:rsidR="008C46FB" w:rsidRPr="00462503">
        <w:rPr>
          <w:b/>
          <w:color w:val="auto"/>
        </w:rPr>
        <w:t>»</w:t>
      </w:r>
    </w:p>
    <w:p w:rsidR="008C46FB" w:rsidRPr="00462503" w:rsidRDefault="00D001DC" w:rsidP="008C46FB">
      <w:pPr>
        <w:pStyle w:val="Default"/>
        <w:snapToGrid w:val="0"/>
        <w:ind w:firstLine="709"/>
        <w:jc w:val="center"/>
        <w:rPr>
          <w:b/>
          <w:color w:val="auto"/>
        </w:rPr>
      </w:pPr>
      <w:proofErr w:type="gramStart"/>
      <w:r>
        <w:rPr>
          <w:b/>
          <w:color w:val="auto"/>
        </w:rPr>
        <w:t>на</w:t>
      </w:r>
      <w:proofErr w:type="gramEnd"/>
      <w:r>
        <w:rPr>
          <w:b/>
          <w:color w:val="auto"/>
        </w:rPr>
        <w:t xml:space="preserve"> 201</w:t>
      </w:r>
      <w:r w:rsidR="00B306D5" w:rsidRPr="00BB45BE">
        <w:rPr>
          <w:b/>
          <w:color w:val="auto"/>
        </w:rPr>
        <w:t>9</w:t>
      </w:r>
      <w:r w:rsidR="00DE59D9">
        <w:rPr>
          <w:b/>
          <w:color w:val="auto"/>
        </w:rPr>
        <w:t xml:space="preserve"> </w:t>
      </w:r>
      <w:r w:rsidR="000362F9">
        <w:rPr>
          <w:b/>
          <w:color w:val="auto"/>
        </w:rPr>
        <w:t>– 2</w:t>
      </w:r>
      <w:r>
        <w:rPr>
          <w:b/>
          <w:color w:val="auto"/>
        </w:rPr>
        <w:t>0</w:t>
      </w:r>
      <w:r w:rsidR="00B306D5" w:rsidRPr="00BB45BE">
        <w:rPr>
          <w:b/>
          <w:color w:val="auto"/>
        </w:rPr>
        <w:t xml:space="preserve">20 </w:t>
      </w:r>
      <w:r w:rsidR="008C46FB" w:rsidRPr="00462503">
        <w:rPr>
          <w:b/>
          <w:color w:val="auto"/>
        </w:rPr>
        <w:t>учебный год</w:t>
      </w:r>
    </w:p>
    <w:p w:rsidR="008C46FB" w:rsidRPr="00462503" w:rsidRDefault="008C46FB" w:rsidP="008C46FB">
      <w:pPr>
        <w:pStyle w:val="Default"/>
        <w:snapToGrid w:val="0"/>
        <w:ind w:firstLine="709"/>
        <w:jc w:val="center"/>
        <w:rPr>
          <w:b/>
          <w:color w:val="auto"/>
        </w:rPr>
      </w:pPr>
      <w:r w:rsidRPr="00462503">
        <w:rPr>
          <w:b/>
          <w:color w:val="auto"/>
        </w:rPr>
        <w:t>Среднее общее образование</w:t>
      </w:r>
    </w:p>
    <w:p w:rsidR="008C46FB" w:rsidRDefault="008C46FB" w:rsidP="008C46FB">
      <w:pPr>
        <w:pStyle w:val="Default"/>
        <w:snapToGrid w:val="0"/>
        <w:ind w:firstLine="709"/>
        <w:jc w:val="both"/>
        <w:rPr>
          <w:color w:val="auto"/>
        </w:rPr>
      </w:pPr>
      <w:r>
        <w:rPr>
          <w:color w:val="auto"/>
        </w:rPr>
        <w:t xml:space="preserve">Учебный план разработан на основе: </w:t>
      </w:r>
    </w:p>
    <w:p w:rsidR="008C46FB" w:rsidRDefault="008C46FB" w:rsidP="008C46FB">
      <w:pPr>
        <w:pStyle w:val="Default"/>
        <w:snapToGrid w:val="0"/>
        <w:ind w:firstLine="709"/>
        <w:jc w:val="both"/>
        <w:rPr>
          <w:color w:val="auto"/>
        </w:rPr>
      </w:pPr>
      <w:r>
        <w:rPr>
          <w:color w:val="auto"/>
        </w:rPr>
        <w:t xml:space="preserve">- примерной основной образовательной программы среднего общего образования. </w:t>
      </w:r>
    </w:p>
    <w:p w:rsidR="008C46FB" w:rsidRDefault="008C46FB" w:rsidP="008C46FB">
      <w:pPr>
        <w:pStyle w:val="Default"/>
        <w:snapToGrid w:val="0"/>
        <w:ind w:firstLine="709"/>
        <w:jc w:val="both"/>
        <w:rPr>
          <w:color w:val="auto"/>
        </w:rPr>
      </w:pPr>
      <w:r>
        <w:rPr>
          <w:color w:val="auto"/>
        </w:rPr>
        <w:t xml:space="preserve">Срок освоения образовательных программ среднего общего образования школы I, II вида – 2 года (11-12 классы) </w:t>
      </w:r>
    </w:p>
    <w:p w:rsidR="008C46FB" w:rsidRDefault="00DE59D9" w:rsidP="008C46FB">
      <w:pPr>
        <w:pStyle w:val="Default"/>
        <w:snapToGrid w:val="0"/>
        <w:ind w:firstLine="709"/>
        <w:jc w:val="both"/>
        <w:rPr>
          <w:color w:val="auto"/>
        </w:rPr>
      </w:pPr>
      <w:r>
        <w:rPr>
          <w:color w:val="auto"/>
        </w:rPr>
        <w:t>В Учебном плане школы на 201</w:t>
      </w:r>
      <w:r w:rsidR="00B306D5" w:rsidRPr="00B306D5">
        <w:rPr>
          <w:color w:val="auto"/>
        </w:rPr>
        <w:t>9</w:t>
      </w:r>
      <w:r>
        <w:rPr>
          <w:color w:val="auto"/>
        </w:rPr>
        <w:t>-20</w:t>
      </w:r>
      <w:r w:rsidR="00B306D5" w:rsidRPr="00B306D5">
        <w:rPr>
          <w:color w:val="auto"/>
        </w:rPr>
        <w:t>20</w:t>
      </w:r>
      <w:r w:rsidR="008C46FB">
        <w:rPr>
          <w:color w:val="auto"/>
        </w:rPr>
        <w:t xml:space="preserve"> учебный год в необходимом объ</w:t>
      </w:r>
      <w:r w:rsidR="008C46FB" w:rsidRPr="00101910">
        <w:rPr>
          <w:color w:val="auto"/>
        </w:rPr>
        <w:t>ё</w:t>
      </w:r>
      <w:r w:rsidR="008C46FB">
        <w:rPr>
          <w:color w:val="auto"/>
        </w:rPr>
        <w:t xml:space="preserve">ме сохранено содержание образовательных программ, являющееся обязательным на третьем уровне образования, которое обеспечивает базовый уровень среднего общего образования. Содержание Учебного плана соответствует федеральному и базисному учебному плану. </w:t>
      </w:r>
    </w:p>
    <w:p w:rsidR="008C46FB" w:rsidRDefault="008C46FB" w:rsidP="008C46FB">
      <w:pPr>
        <w:pStyle w:val="Default"/>
        <w:snapToGrid w:val="0"/>
        <w:ind w:firstLine="709"/>
        <w:jc w:val="both"/>
        <w:rPr>
          <w:color w:val="auto"/>
        </w:rPr>
      </w:pPr>
      <w:r>
        <w:rPr>
          <w:color w:val="auto"/>
        </w:rPr>
        <w:t xml:space="preserve">В соответствии с Уставом ОУ учебный план рассчитан на 34 учебных недели в 11 -12 классах. </w:t>
      </w:r>
    </w:p>
    <w:p w:rsidR="008C46FB" w:rsidRDefault="008C46FB" w:rsidP="008C46FB">
      <w:pPr>
        <w:pStyle w:val="Default"/>
        <w:snapToGrid w:val="0"/>
        <w:ind w:firstLine="709"/>
        <w:jc w:val="both"/>
        <w:rPr>
          <w:color w:val="auto"/>
        </w:rPr>
      </w:pPr>
      <w:r>
        <w:rPr>
          <w:color w:val="auto"/>
        </w:rPr>
        <w:t>Количество часов, отвед</w:t>
      </w:r>
      <w:r w:rsidRPr="00101910">
        <w:rPr>
          <w:color w:val="auto"/>
        </w:rPr>
        <w:t>ё</w:t>
      </w:r>
      <w:r>
        <w:rPr>
          <w:color w:val="auto"/>
        </w:rPr>
        <w:t xml:space="preserve">нное на освоение обучающимися учебного плана школы, состоящего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w:t>
      </w:r>
    </w:p>
    <w:p w:rsidR="008C46FB" w:rsidRDefault="008C46FB" w:rsidP="008C46FB">
      <w:pPr>
        <w:pStyle w:val="Default"/>
        <w:snapToGrid w:val="0"/>
        <w:ind w:firstLine="709"/>
        <w:jc w:val="both"/>
        <w:rPr>
          <w:color w:val="auto"/>
        </w:rPr>
      </w:pPr>
      <w:r>
        <w:rPr>
          <w:color w:val="auto"/>
        </w:rPr>
        <w:t xml:space="preserve">Учебный план и, в целом, основная образовательная программа среднего общего образования, состоят из двух частей – обязательной части и части, формируемой участниками образовательного процесса (школьный компонент) </w:t>
      </w:r>
    </w:p>
    <w:p w:rsidR="008C46FB" w:rsidRDefault="008C46FB" w:rsidP="008C46FB">
      <w:pPr>
        <w:pStyle w:val="Default"/>
        <w:snapToGrid w:val="0"/>
        <w:ind w:firstLine="709"/>
        <w:jc w:val="both"/>
        <w:rPr>
          <w:color w:val="auto"/>
        </w:rPr>
      </w:pPr>
      <w:r>
        <w:rPr>
          <w:color w:val="auto"/>
        </w:rPr>
        <w:t xml:space="preserve">Среднее общее образование является завершающим этапом общеобразовательной подготовки, обеспечивает освоение обучающимися образовательных программ среднего общего образования, развитие общих устойчивых познавательных интересов и творческих способностей обучающихся. Среднее общее образование призвано обеспечить функциональную грамотность и социальную адаптацию обучающихся, содействовать их общественному и гражданскому самоопределению. </w:t>
      </w:r>
    </w:p>
    <w:p w:rsidR="008C46FB" w:rsidRDefault="008C46FB" w:rsidP="008C46FB">
      <w:pPr>
        <w:pStyle w:val="Default"/>
        <w:snapToGrid w:val="0"/>
        <w:ind w:firstLine="709"/>
        <w:jc w:val="both"/>
        <w:rPr>
          <w:color w:val="auto"/>
        </w:rPr>
      </w:pPr>
      <w:r>
        <w:rPr>
          <w:color w:val="auto"/>
        </w:rPr>
        <w:t xml:space="preserve">Учебный план на III уровне обучения направлен на реализацию следующих целей: </w:t>
      </w:r>
    </w:p>
    <w:p w:rsidR="008C46FB" w:rsidRDefault="008C46FB" w:rsidP="008C46FB">
      <w:pPr>
        <w:pStyle w:val="Default"/>
        <w:numPr>
          <w:ilvl w:val="0"/>
          <w:numId w:val="6"/>
        </w:numPr>
        <w:snapToGrid w:val="0"/>
        <w:ind w:firstLine="709"/>
        <w:jc w:val="both"/>
        <w:rPr>
          <w:color w:val="auto"/>
        </w:rPr>
      </w:pPr>
      <w:r>
        <w:rPr>
          <w:color w:val="auto"/>
        </w:rPr>
        <w:t xml:space="preserve">-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 </w:t>
      </w:r>
    </w:p>
    <w:p w:rsidR="008C46FB" w:rsidRDefault="008C46FB" w:rsidP="008C46FB">
      <w:pPr>
        <w:pStyle w:val="Default"/>
        <w:numPr>
          <w:ilvl w:val="0"/>
          <w:numId w:val="6"/>
        </w:numPr>
        <w:snapToGrid w:val="0"/>
        <w:ind w:firstLine="709"/>
        <w:jc w:val="both"/>
        <w:rPr>
          <w:color w:val="auto"/>
        </w:rPr>
      </w:pPr>
      <w:r>
        <w:rPr>
          <w:color w:val="auto"/>
        </w:rPr>
        <w:t xml:space="preserve">- обеспечение базового изучения учебных предметов программы среднего общего образования; </w:t>
      </w:r>
    </w:p>
    <w:p w:rsidR="008C46FB" w:rsidRDefault="008C46FB" w:rsidP="008C46FB">
      <w:pPr>
        <w:pStyle w:val="Default"/>
        <w:numPr>
          <w:ilvl w:val="0"/>
          <w:numId w:val="7"/>
        </w:numPr>
        <w:snapToGrid w:val="0"/>
        <w:ind w:firstLine="709"/>
        <w:jc w:val="both"/>
        <w:rPr>
          <w:color w:val="auto"/>
        </w:rPr>
      </w:pPr>
      <w:r>
        <w:rPr>
          <w:color w:val="auto"/>
        </w:rPr>
        <w:t xml:space="preserve">- расширение возможностей социализации обучающихся; </w:t>
      </w:r>
    </w:p>
    <w:p w:rsidR="008C46FB" w:rsidRDefault="008C46FB" w:rsidP="008C46FB">
      <w:pPr>
        <w:pStyle w:val="Default"/>
        <w:numPr>
          <w:ilvl w:val="0"/>
          <w:numId w:val="7"/>
        </w:numPr>
        <w:snapToGrid w:val="0"/>
        <w:ind w:firstLine="709"/>
        <w:jc w:val="both"/>
        <w:rPr>
          <w:color w:val="auto"/>
        </w:rPr>
      </w:pPr>
      <w:r>
        <w:rPr>
          <w:color w:val="auto"/>
        </w:rPr>
        <w:t xml:space="preserve">- обеспечение преемственности между общим и профессиональным образованием, повышение эффективности подготовки выпускников школы к освоению программ профессионального высшего образования.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среднего общего образования обучения призвана обеспечить достижение государственного стандарта среднего общего образования и определяет состав учебных предметов обязательных предметных областей. На базовом уровне изучаются следующие учебные предметы: «Русский язык», «Литература», «Математика», «Информатика», «История» («История России» и «Всеобщая история»), «Обществознание», «География», «Физика», «Химия», «Биология», «Технология», «Физическая культура». </w:t>
      </w:r>
    </w:p>
    <w:p w:rsidR="008C46FB" w:rsidRDefault="008C46FB" w:rsidP="008C46FB">
      <w:pPr>
        <w:pStyle w:val="Default"/>
        <w:snapToGrid w:val="0"/>
        <w:ind w:firstLine="709"/>
        <w:jc w:val="both"/>
        <w:rPr>
          <w:color w:val="auto"/>
        </w:rPr>
      </w:pPr>
      <w:r>
        <w:rPr>
          <w:color w:val="auto"/>
        </w:rPr>
        <w:t xml:space="preserve">Задачи образовательных областей учебного плана среднего общего образования: </w:t>
      </w:r>
    </w:p>
    <w:p w:rsidR="008C46FB" w:rsidRPr="00A15675" w:rsidRDefault="008C46FB" w:rsidP="008C46FB">
      <w:pPr>
        <w:pStyle w:val="Default"/>
        <w:snapToGrid w:val="0"/>
        <w:ind w:firstLine="709"/>
        <w:jc w:val="both"/>
        <w:rPr>
          <w:b/>
          <w:color w:val="auto"/>
        </w:rPr>
      </w:pPr>
      <w:r w:rsidRPr="00A15675">
        <w:rPr>
          <w:b/>
          <w:color w:val="auto"/>
        </w:rPr>
        <w:t xml:space="preserve">«Язык и литература». </w:t>
      </w:r>
    </w:p>
    <w:p w:rsidR="008C46FB" w:rsidRDefault="008C46FB" w:rsidP="008C46FB">
      <w:pPr>
        <w:pStyle w:val="Default"/>
        <w:snapToGrid w:val="0"/>
        <w:ind w:firstLine="709"/>
        <w:jc w:val="both"/>
        <w:rPr>
          <w:color w:val="auto"/>
        </w:rPr>
      </w:pPr>
      <w:r>
        <w:rPr>
          <w:color w:val="auto"/>
        </w:rPr>
        <w:t>В образовательную область «Язык и литература» включены учебные предметы: Русский язык и Литература.</w:t>
      </w:r>
    </w:p>
    <w:p w:rsidR="008C46FB" w:rsidRDefault="008C46FB" w:rsidP="008C46FB">
      <w:pPr>
        <w:pStyle w:val="Default"/>
        <w:numPr>
          <w:ilvl w:val="0"/>
          <w:numId w:val="8"/>
        </w:numPr>
        <w:snapToGrid w:val="0"/>
        <w:ind w:firstLine="709"/>
        <w:jc w:val="both"/>
        <w:rPr>
          <w:color w:val="auto"/>
        </w:rPr>
      </w:pPr>
      <w:r>
        <w:rPr>
          <w:color w:val="auto"/>
        </w:rPr>
        <w:t xml:space="preserve">- Овладение русским языком в объеме государственного стандарта. </w:t>
      </w:r>
    </w:p>
    <w:p w:rsidR="008C46FB" w:rsidRDefault="008C46FB" w:rsidP="008C46FB">
      <w:pPr>
        <w:pStyle w:val="Default"/>
        <w:numPr>
          <w:ilvl w:val="0"/>
          <w:numId w:val="8"/>
        </w:numPr>
        <w:snapToGrid w:val="0"/>
        <w:ind w:firstLine="709"/>
        <w:jc w:val="both"/>
        <w:rPr>
          <w:color w:val="auto"/>
        </w:rPr>
      </w:pPr>
      <w:r>
        <w:rPr>
          <w:color w:val="auto"/>
        </w:rPr>
        <w:t xml:space="preserve">- Развитие у школьников всех видов речевой деятельности. </w:t>
      </w:r>
    </w:p>
    <w:p w:rsidR="008C46FB" w:rsidRDefault="008C46FB" w:rsidP="008C46FB">
      <w:pPr>
        <w:pStyle w:val="Default"/>
        <w:numPr>
          <w:ilvl w:val="0"/>
          <w:numId w:val="8"/>
        </w:numPr>
        <w:snapToGrid w:val="0"/>
        <w:ind w:firstLine="709"/>
        <w:jc w:val="both"/>
        <w:rPr>
          <w:color w:val="auto"/>
        </w:rPr>
      </w:pPr>
      <w:r>
        <w:rPr>
          <w:color w:val="auto"/>
        </w:rPr>
        <w:t xml:space="preserve">- Приобщение учащихся к богатству отечественной культуры. </w:t>
      </w:r>
    </w:p>
    <w:p w:rsidR="008C46FB" w:rsidRDefault="008C46FB" w:rsidP="008C46FB">
      <w:pPr>
        <w:pStyle w:val="Default"/>
        <w:numPr>
          <w:ilvl w:val="0"/>
          <w:numId w:val="8"/>
        </w:numPr>
        <w:snapToGrid w:val="0"/>
        <w:ind w:firstLine="709"/>
        <w:jc w:val="both"/>
        <w:rPr>
          <w:color w:val="auto"/>
        </w:rPr>
      </w:pPr>
      <w:r>
        <w:rPr>
          <w:color w:val="auto"/>
        </w:rPr>
        <w:t xml:space="preserve">- Развитие ценностных отношений к мировой культуре. </w:t>
      </w:r>
    </w:p>
    <w:p w:rsidR="008C46FB" w:rsidRDefault="008C46FB" w:rsidP="008C46FB">
      <w:pPr>
        <w:pStyle w:val="Default"/>
        <w:numPr>
          <w:ilvl w:val="0"/>
          <w:numId w:val="8"/>
        </w:numPr>
        <w:snapToGrid w:val="0"/>
        <w:ind w:firstLine="709"/>
        <w:jc w:val="both"/>
        <w:rPr>
          <w:color w:val="auto"/>
        </w:rPr>
      </w:pPr>
      <w:r>
        <w:rPr>
          <w:color w:val="auto"/>
        </w:rPr>
        <w:t>- Приобщение к культуре русского народа, а через не</w:t>
      </w:r>
      <w:r w:rsidRPr="003104E4">
        <w:rPr>
          <w:color w:val="auto"/>
        </w:rPr>
        <w:t>ё</w:t>
      </w:r>
      <w:r>
        <w:rPr>
          <w:color w:val="auto"/>
        </w:rPr>
        <w:t xml:space="preserve"> и к мировой. </w:t>
      </w:r>
    </w:p>
    <w:p w:rsidR="008C46FB" w:rsidRDefault="008C46FB" w:rsidP="008C46FB">
      <w:pPr>
        <w:pStyle w:val="Default"/>
        <w:numPr>
          <w:ilvl w:val="0"/>
          <w:numId w:val="8"/>
        </w:numPr>
        <w:snapToGrid w:val="0"/>
        <w:ind w:firstLine="709"/>
        <w:jc w:val="both"/>
        <w:rPr>
          <w:color w:val="auto"/>
        </w:rPr>
      </w:pPr>
      <w:r>
        <w:rPr>
          <w:color w:val="auto"/>
        </w:rPr>
        <w:lastRenderedPageBreak/>
        <w:t xml:space="preserve">- Воспитание толерантности, национального самосознания, этнической культуры.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«Русский язык»</w:t>
      </w:r>
      <w:r w:rsidRPr="00A15675">
        <w:rPr>
          <w:i/>
          <w:color w:val="auto"/>
        </w:rPr>
        <w:t xml:space="preserve"> изучается по </w:t>
      </w:r>
      <w:r>
        <w:rPr>
          <w:i/>
          <w:color w:val="auto"/>
        </w:rPr>
        <w:t>5 часов</w:t>
      </w:r>
      <w:r w:rsidRPr="00A15675">
        <w:rPr>
          <w:i/>
          <w:color w:val="auto"/>
        </w:rPr>
        <w:t xml:space="preserve"> недельной нагр</w:t>
      </w:r>
      <w:r>
        <w:rPr>
          <w:i/>
          <w:color w:val="auto"/>
        </w:rPr>
        <w:t xml:space="preserve">узки в 11,12 классах среднего </w:t>
      </w:r>
      <w:r w:rsidRPr="00A15675">
        <w:rPr>
          <w:i/>
          <w:color w:val="auto"/>
        </w:rPr>
        <w:t xml:space="preserve"> общего образования.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«Литература»</w:t>
      </w:r>
      <w:r w:rsidRPr="00A15675">
        <w:rPr>
          <w:i/>
          <w:color w:val="auto"/>
        </w:rPr>
        <w:t xml:space="preserve"> изучается по </w:t>
      </w:r>
      <w:r>
        <w:rPr>
          <w:i/>
          <w:color w:val="auto"/>
        </w:rPr>
        <w:t>4</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t xml:space="preserve">Для формирования активного </w:t>
      </w:r>
      <w:proofErr w:type="gramStart"/>
      <w:r>
        <w:t>словаря ,</w:t>
      </w:r>
      <w:proofErr w:type="gramEnd"/>
      <w:r>
        <w:t xml:space="preserve"> произносительной стороны речи, в целях более полного овладения монологической и диалогической речи присутствует учебный предмет «</w:t>
      </w:r>
      <w:r>
        <w:rPr>
          <w:b/>
        </w:rPr>
        <w:t xml:space="preserve">Развитие речи» . </w:t>
      </w:r>
      <w:r>
        <w:t xml:space="preserve"> Развитие речи изучается по </w:t>
      </w:r>
      <w:r>
        <w:rPr>
          <w:i/>
        </w:rPr>
        <w:t xml:space="preserve">2 часа в 11,12 </w:t>
      </w:r>
      <w:r w:rsidRPr="00B40835">
        <w:rPr>
          <w:i/>
        </w:rPr>
        <w:t xml:space="preserve"> классе </w:t>
      </w:r>
      <w:r>
        <w:t>. Нагрузка формируется школьного компонента, из коррекционных занятий.</w:t>
      </w:r>
    </w:p>
    <w:p w:rsidR="008C46FB" w:rsidRPr="00A15675" w:rsidRDefault="008C46FB" w:rsidP="008C46FB">
      <w:pPr>
        <w:pStyle w:val="Default"/>
        <w:snapToGrid w:val="0"/>
        <w:ind w:firstLine="709"/>
        <w:jc w:val="both"/>
        <w:rPr>
          <w:b/>
          <w:color w:val="auto"/>
        </w:rPr>
      </w:pPr>
      <w:r w:rsidRPr="00A15675">
        <w:rPr>
          <w:b/>
          <w:color w:val="auto"/>
        </w:rPr>
        <w:t xml:space="preserve">«Математика». </w:t>
      </w:r>
    </w:p>
    <w:p w:rsidR="008C46FB" w:rsidRDefault="008C46FB" w:rsidP="008C46FB">
      <w:pPr>
        <w:pStyle w:val="Default"/>
        <w:snapToGrid w:val="0"/>
        <w:ind w:firstLine="709"/>
        <w:jc w:val="both"/>
        <w:rPr>
          <w:color w:val="auto"/>
        </w:rPr>
      </w:pPr>
      <w:r>
        <w:rPr>
          <w:color w:val="auto"/>
        </w:rPr>
        <w:t>В образовательную область «Математика» включены учебные предметы: Математика (Алгебра и Геометрия), Информатика.</w:t>
      </w:r>
    </w:p>
    <w:p w:rsidR="008C46FB" w:rsidRDefault="008C46FB" w:rsidP="008C46FB">
      <w:pPr>
        <w:pStyle w:val="Default"/>
        <w:snapToGrid w:val="0"/>
        <w:ind w:firstLine="709"/>
        <w:jc w:val="both"/>
        <w:rPr>
          <w:color w:val="auto"/>
        </w:rPr>
      </w:pPr>
      <w:r>
        <w:rPr>
          <w:color w:val="auto"/>
        </w:rPr>
        <w:t xml:space="preserve">- Обеспечение числовой грамотности учащихся в объеме государственного стандарта. </w:t>
      </w:r>
    </w:p>
    <w:p w:rsidR="008C46FB" w:rsidRDefault="008C46FB" w:rsidP="008C46FB">
      <w:pPr>
        <w:pStyle w:val="Default"/>
        <w:numPr>
          <w:ilvl w:val="0"/>
          <w:numId w:val="9"/>
        </w:numPr>
        <w:snapToGrid w:val="0"/>
        <w:ind w:firstLine="709"/>
        <w:jc w:val="both"/>
        <w:rPr>
          <w:color w:val="auto"/>
        </w:rPr>
      </w:pPr>
      <w:r>
        <w:rPr>
          <w:color w:val="auto"/>
        </w:rPr>
        <w:t xml:space="preserve">- Развитие логического и образного мышления у детей. </w:t>
      </w:r>
    </w:p>
    <w:p w:rsidR="008C46FB" w:rsidRDefault="008C46FB" w:rsidP="008C46FB">
      <w:pPr>
        <w:pStyle w:val="Default"/>
        <w:numPr>
          <w:ilvl w:val="0"/>
          <w:numId w:val="9"/>
        </w:numPr>
        <w:snapToGrid w:val="0"/>
        <w:ind w:firstLine="709"/>
        <w:jc w:val="both"/>
        <w:rPr>
          <w:color w:val="auto"/>
        </w:rPr>
      </w:pPr>
      <w:r>
        <w:rPr>
          <w:color w:val="auto"/>
        </w:rPr>
        <w:t xml:space="preserve">- Формирование способности к анализу и синтезу. </w:t>
      </w:r>
    </w:p>
    <w:p w:rsidR="008C46FB" w:rsidRDefault="008C46FB" w:rsidP="008C46FB">
      <w:pPr>
        <w:pStyle w:val="Default"/>
        <w:numPr>
          <w:ilvl w:val="0"/>
          <w:numId w:val="9"/>
        </w:numPr>
        <w:snapToGrid w:val="0"/>
        <w:ind w:firstLine="709"/>
        <w:jc w:val="both"/>
        <w:rPr>
          <w:color w:val="auto"/>
        </w:rPr>
      </w:pPr>
      <w:r>
        <w:rPr>
          <w:color w:val="auto"/>
        </w:rPr>
        <w:t xml:space="preserve">- Развитие умения точно и ясно выражать свои мысли. </w:t>
      </w:r>
    </w:p>
    <w:p w:rsidR="008C46FB" w:rsidRDefault="008C46FB" w:rsidP="008C46FB">
      <w:pPr>
        <w:pStyle w:val="Default"/>
        <w:numPr>
          <w:ilvl w:val="0"/>
          <w:numId w:val="9"/>
        </w:numPr>
        <w:snapToGrid w:val="0"/>
        <w:ind w:firstLine="709"/>
        <w:jc w:val="both"/>
        <w:rPr>
          <w:color w:val="auto"/>
        </w:rPr>
      </w:pPr>
      <w:r>
        <w:rPr>
          <w:color w:val="auto"/>
        </w:rPr>
        <w:t xml:space="preserve">- Развитие смысловой памяти.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«Математика»</w:t>
      </w:r>
      <w:r>
        <w:rPr>
          <w:color w:val="auto"/>
        </w:rPr>
        <w:t xml:space="preserve"> («Алгебра» и «Геометрия») </w:t>
      </w:r>
      <w:r>
        <w:rPr>
          <w:i/>
          <w:color w:val="auto"/>
        </w:rPr>
        <w:t>изучается по 6</w:t>
      </w:r>
      <w:r w:rsidRPr="00513FA3">
        <w:rPr>
          <w:i/>
          <w:color w:val="auto"/>
        </w:rPr>
        <w:t xml:space="preserve"> часов недельной нагрузки в 11,12 классах среднего общего образования.</w:t>
      </w:r>
      <w:r>
        <w:rPr>
          <w:color w:val="auto"/>
        </w:rPr>
        <w:t xml:space="preserve"> </w:t>
      </w:r>
    </w:p>
    <w:p w:rsidR="008C46FB" w:rsidRDefault="008C46FB" w:rsidP="008C46FB">
      <w:pPr>
        <w:pStyle w:val="Default"/>
        <w:snapToGrid w:val="0"/>
        <w:ind w:firstLine="709"/>
        <w:jc w:val="both"/>
        <w:rPr>
          <w:color w:val="auto"/>
        </w:rPr>
      </w:pPr>
      <w:r w:rsidRPr="00A15675">
        <w:rPr>
          <w:i/>
          <w:color w:val="auto"/>
        </w:rPr>
        <w:t xml:space="preserve">Учебный предмет </w:t>
      </w:r>
      <w:r w:rsidRPr="00A15675">
        <w:rPr>
          <w:b/>
          <w:i/>
          <w:color w:val="auto"/>
        </w:rPr>
        <w:t>«Информатика»</w:t>
      </w:r>
      <w:r w:rsidRPr="00A15675">
        <w:rPr>
          <w:i/>
          <w:color w:val="auto"/>
        </w:rPr>
        <w:t xml:space="preserve"> изучается по </w:t>
      </w:r>
      <w:r>
        <w:rPr>
          <w:i/>
          <w:color w:val="auto"/>
        </w:rPr>
        <w:t>2</w:t>
      </w:r>
      <w:r w:rsidRPr="00A15675">
        <w:rPr>
          <w:i/>
          <w:color w:val="auto"/>
        </w:rPr>
        <w:t xml:space="preserve"> час</w:t>
      </w:r>
      <w:r>
        <w:rPr>
          <w:i/>
          <w:color w:val="auto"/>
        </w:rPr>
        <w:t>а</w:t>
      </w:r>
      <w:r w:rsidRPr="00A15675">
        <w:rPr>
          <w:i/>
          <w:color w:val="auto"/>
        </w:rPr>
        <w:t xml:space="preserve"> недельной нагрузки в 11,12 классах среднего общего образования.</w:t>
      </w:r>
      <w:r>
        <w:rPr>
          <w:color w:val="auto"/>
        </w:rPr>
        <w:t xml:space="preserve">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«Естествознание». </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Биология, Химия, Физика. </w:t>
      </w:r>
    </w:p>
    <w:p w:rsidR="008C46FB" w:rsidRDefault="008C46FB" w:rsidP="008C46FB">
      <w:pPr>
        <w:pStyle w:val="Default"/>
        <w:numPr>
          <w:ilvl w:val="0"/>
          <w:numId w:val="10"/>
        </w:numPr>
        <w:snapToGrid w:val="0"/>
        <w:ind w:firstLine="709"/>
        <w:jc w:val="both"/>
        <w:rPr>
          <w:color w:val="auto"/>
        </w:rPr>
      </w:pPr>
      <w:r>
        <w:rPr>
          <w:color w:val="auto"/>
        </w:rPr>
        <w:t xml:space="preserve">- Овладение естественно-научными знаниями в объеме государственного стандарта; </w:t>
      </w:r>
    </w:p>
    <w:p w:rsidR="008C46FB" w:rsidRDefault="008C46FB" w:rsidP="008C46FB">
      <w:pPr>
        <w:pStyle w:val="Default"/>
        <w:numPr>
          <w:ilvl w:val="0"/>
          <w:numId w:val="10"/>
        </w:numPr>
        <w:snapToGrid w:val="0"/>
        <w:ind w:firstLine="709"/>
        <w:jc w:val="both"/>
        <w:rPr>
          <w:color w:val="auto"/>
        </w:rPr>
      </w:pPr>
      <w:r>
        <w:rPr>
          <w:color w:val="auto"/>
        </w:rPr>
        <w:t xml:space="preserve">- Формирование знаний о природе, в том числе и о природе родного края, как важной составной части научной картины мира и компонента общечеловеческой культуры; </w:t>
      </w:r>
    </w:p>
    <w:p w:rsidR="008C46FB" w:rsidRDefault="008C46FB" w:rsidP="008C46FB">
      <w:pPr>
        <w:pStyle w:val="Default"/>
        <w:numPr>
          <w:ilvl w:val="0"/>
          <w:numId w:val="10"/>
        </w:numPr>
        <w:snapToGrid w:val="0"/>
        <w:ind w:firstLine="709"/>
        <w:jc w:val="both"/>
        <w:rPr>
          <w:color w:val="auto"/>
        </w:rPr>
      </w:pPr>
      <w:r>
        <w:rPr>
          <w:color w:val="auto"/>
        </w:rPr>
        <w:t xml:space="preserve">- Экологическое воспитание школьников; </w:t>
      </w:r>
    </w:p>
    <w:p w:rsidR="008C46FB" w:rsidRDefault="008C46FB" w:rsidP="008C46FB">
      <w:pPr>
        <w:pStyle w:val="Default"/>
        <w:numPr>
          <w:ilvl w:val="0"/>
          <w:numId w:val="10"/>
        </w:numPr>
        <w:snapToGrid w:val="0"/>
        <w:ind w:firstLine="709"/>
        <w:jc w:val="both"/>
        <w:rPr>
          <w:color w:val="auto"/>
        </w:rPr>
      </w:pPr>
      <w:r>
        <w:rPr>
          <w:color w:val="auto"/>
        </w:rPr>
        <w:t xml:space="preserve">- Гигиеническое воспитание и формирование ЗОЖ в целях сохранения психического и физического здоровья учащихся. </w:t>
      </w:r>
    </w:p>
    <w:p w:rsidR="008C46FB" w:rsidRDefault="008C46FB" w:rsidP="008C46FB">
      <w:pPr>
        <w:pStyle w:val="Default"/>
        <w:snapToGrid w:val="0"/>
        <w:ind w:firstLine="709"/>
        <w:jc w:val="both"/>
        <w:rPr>
          <w:color w:val="auto"/>
        </w:rPr>
      </w:pPr>
      <w:r>
        <w:rPr>
          <w:color w:val="auto"/>
        </w:rPr>
        <w:t xml:space="preserve">Учебный предмет </w:t>
      </w:r>
      <w:r w:rsidRPr="00A15675">
        <w:rPr>
          <w:b/>
          <w:color w:val="auto"/>
        </w:rPr>
        <w:t>«Биология»</w:t>
      </w:r>
      <w:r>
        <w:rPr>
          <w:color w:val="auto"/>
        </w:rPr>
        <w:t xml:space="preserve"> </w:t>
      </w:r>
      <w:r w:rsidRPr="00513FA3">
        <w:rPr>
          <w:i/>
          <w:color w:val="auto"/>
        </w:rPr>
        <w:t>изучается  2 часа недельной нагрузки в 11 классе и 1 час в 12 классе среднего общего образования.</w:t>
      </w:r>
      <w:r>
        <w:rPr>
          <w:color w:val="auto"/>
        </w:rPr>
        <w:t xml:space="preserve"> </w:t>
      </w:r>
    </w:p>
    <w:p w:rsidR="008C46FB" w:rsidRPr="00513FA3" w:rsidRDefault="008C46FB" w:rsidP="008C46FB">
      <w:pPr>
        <w:pStyle w:val="Default"/>
        <w:snapToGrid w:val="0"/>
        <w:ind w:firstLine="709"/>
        <w:jc w:val="both"/>
        <w:rPr>
          <w:i/>
          <w:color w:val="auto"/>
        </w:rPr>
      </w:pPr>
      <w:r>
        <w:rPr>
          <w:color w:val="auto"/>
        </w:rPr>
        <w:t xml:space="preserve">Учебный предмет </w:t>
      </w:r>
      <w:r w:rsidRPr="00A15675">
        <w:rPr>
          <w:b/>
          <w:color w:val="auto"/>
        </w:rPr>
        <w:t>«Химия»</w:t>
      </w:r>
      <w:r>
        <w:rPr>
          <w:color w:val="auto"/>
        </w:rPr>
        <w:t xml:space="preserve"> изучается </w:t>
      </w:r>
      <w:r>
        <w:rPr>
          <w:i/>
          <w:color w:val="auto"/>
        </w:rPr>
        <w:t xml:space="preserve"> 3</w:t>
      </w:r>
      <w:r w:rsidRPr="00513FA3">
        <w:rPr>
          <w:i/>
          <w:color w:val="auto"/>
        </w:rPr>
        <w:t xml:space="preserve"> часа недельной нагрузки в 11</w:t>
      </w:r>
      <w:r>
        <w:rPr>
          <w:i/>
          <w:color w:val="auto"/>
        </w:rPr>
        <w:t>классе и 2 часа в 12 классе</w:t>
      </w:r>
      <w:r w:rsidRPr="00513FA3">
        <w:rPr>
          <w:i/>
          <w:color w:val="auto"/>
        </w:rPr>
        <w:t xml:space="preserve"> среднего общего образования. </w:t>
      </w:r>
    </w:p>
    <w:p w:rsidR="008C46FB" w:rsidRPr="006E154A" w:rsidRDefault="008C46FB" w:rsidP="008C46FB">
      <w:pPr>
        <w:pStyle w:val="Default"/>
        <w:snapToGrid w:val="0"/>
        <w:ind w:firstLine="709"/>
        <w:jc w:val="both"/>
        <w:rPr>
          <w:color w:val="auto"/>
        </w:rPr>
      </w:pPr>
      <w:r>
        <w:rPr>
          <w:color w:val="auto"/>
        </w:rPr>
        <w:t xml:space="preserve">Учебный предмет </w:t>
      </w:r>
      <w:r w:rsidRPr="00A15675">
        <w:rPr>
          <w:b/>
          <w:color w:val="auto"/>
        </w:rPr>
        <w:t>«Физика»</w:t>
      </w:r>
      <w:r>
        <w:rPr>
          <w:color w:val="auto"/>
        </w:rPr>
        <w:t xml:space="preserve"> изучается </w:t>
      </w:r>
      <w:r w:rsidRPr="00513FA3">
        <w:rPr>
          <w:i/>
          <w:color w:val="auto"/>
        </w:rPr>
        <w:t xml:space="preserve"> </w:t>
      </w:r>
      <w:r>
        <w:rPr>
          <w:i/>
          <w:color w:val="auto"/>
        </w:rPr>
        <w:t>2</w:t>
      </w:r>
      <w:r w:rsidRPr="00513FA3">
        <w:rPr>
          <w:i/>
          <w:color w:val="auto"/>
        </w:rPr>
        <w:t xml:space="preserve"> часа недельной нагрузки в 11,</w:t>
      </w:r>
      <w:r>
        <w:rPr>
          <w:i/>
          <w:color w:val="auto"/>
        </w:rPr>
        <w:t xml:space="preserve"> 3 часа – в 12 классе</w:t>
      </w:r>
      <w:r w:rsidRPr="00513FA3">
        <w:rPr>
          <w:i/>
          <w:color w:val="auto"/>
        </w:rPr>
        <w:t xml:space="preserve"> среднего общего образования.</w:t>
      </w:r>
      <w:r>
        <w:rPr>
          <w:color w:val="auto"/>
        </w:rPr>
        <w:t xml:space="preserve"> Добавлено по одному часу в каждом классе  из школьного компонента.</w:t>
      </w:r>
    </w:p>
    <w:p w:rsidR="008C46FB" w:rsidRPr="00A15675" w:rsidRDefault="008C46FB" w:rsidP="008C46FB">
      <w:pPr>
        <w:pStyle w:val="Default"/>
        <w:snapToGrid w:val="0"/>
        <w:ind w:firstLine="709"/>
        <w:jc w:val="both"/>
        <w:rPr>
          <w:b/>
          <w:color w:val="auto"/>
        </w:rPr>
      </w:pPr>
      <w:r w:rsidRPr="00513FA3">
        <w:rPr>
          <w:i/>
          <w:color w:val="auto"/>
        </w:rPr>
        <w:t xml:space="preserve"> </w:t>
      </w:r>
      <w:r w:rsidRPr="00A15675">
        <w:rPr>
          <w:b/>
          <w:color w:val="auto"/>
        </w:rPr>
        <w:t>«</w:t>
      </w:r>
      <w:r>
        <w:rPr>
          <w:b/>
          <w:color w:val="auto"/>
        </w:rPr>
        <w:t xml:space="preserve">История. </w:t>
      </w:r>
      <w:r w:rsidRPr="00A15675">
        <w:rPr>
          <w:b/>
          <w:color w:val="auto"/>
        </w:rPr>
        <w:t>Обществознание».</w:t>
      </w:r>
    </w:p>
    <w:p w:rsidR="008C46FB" w:rsidRDefault="008C46FB" w:rsidP="008C46FB">
      <w:pPr>
        <w:pStyle w:val="Default"/>
        <w:snapToGrid w:val="0"/>
        <w:ind w:firstLine="709"/>
        <w:jc w:val="both"/>
        <w:rPr>
          <w:color w:val="auto"/>
        </w:rPr>
      </w:pPr>
      <w:r>
        <w:rPr>
          <w:color w:val="auto"/>
        </w:rPr>
        <w:t xml:space="preserve">В образовательную область включены учебные предметы: История, Обществознание. </w:t>
      </w:r>
    </w:p>
    <w:p w:rsidR="008C46FB" w:rsidRDefault="008C46FB" w:rsidP="008C46FB">
      <w:pPr>
        <w:pStyle w:val="Default"/>
        <w:numPr>
          <w:ilvl w:val="0"/>
          <w:numId w:val="11"/>
        </w:numPr>
        <w:snapToGrid w:val="0"/>
        <w:ind w:firstLine="709"/>
        <w:jc w:val="both"/>
        <w:rPr>
          <w:color w:val="auto"/>
        </w:rPr>
      </w:pPr>
      <w:r>
        <w:rPr>
          <w:color w:val="auto"/>
        </w:rPr>
        <w:t xml:space="preserve">- Освоение на уровне государственного стандарта необходимыми для социальной адаптации знаниями об обществе, основных социальных ролях и видах взаимоотношений, сферах человеческой деятельности. </w:t>
      </w:r>
    </w:p>
    <w:p w:rsidR="008C46FB" w:rsidRDefault="008C46FB" w:rsidP="008C46FB">
      <w:pPr>
        <w:pStyle w:val="Default"/>
        <w:numPr>
          <w:ilvl w:val="0"/>
          <w:numId w:val="11"/>
        </w:numPr>
        <w:snapToGrid w:val="0"/>
        <w:ind w:firstLine="709"/>
        <w:jc w:val="both"/>
        <w:rPr>
          <w:color w:val="auto"/>
        </w:rPr>
      </w:pPr>
      <w:r>
        <w:rPr>
          <w:color w:val="auto"/>
        </w:rPr>
        <w:t xml:space="preserve">- Освоение знаний о важнейших событиях, процессах.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общероссийской идентичности, гражданской ответственности, уважения к социальным нормам. </w:t>
      </w:r>
    </w:p>
    <w:p w:rsidR="008C46FB" w:rsidRDefault="008C46FB" w:rsidP="008C46FB">
      <w:pPr>
        <w:pStyle w:val="Default"/>
        <w:numPr>
          <w:ilvl w:val="0"/>
          <w:numId w:val="11"/>
        </w:numPr>
        <w:snapToGrid w:val="0"/>
        <w:ind w:firstLine="709"/>
        <w:jc w:val="both"/>
        <w:rPr>
          <w:color w:val="auto"/>
        </w:rPr>
      </w:pPr>
      <w:r>
        <w:rPr>
          <w:color w:val="auto"/>
        </w:rPr>
        <w:t xml:space="preserve">- Овладение умениями познавательной, коммуникативной, практической деятельности в основных социальных ролях. </w:t>
      </w:r>
    </w:p>
    <w:p w:rsidR="008C46FB" w:rsidRDefault="008C46FB" w:rsidP="008C46FB">
      <w:pPr>
        <w:pStyle w:val="Default"/>
        <w:numPr>
          <w:ilvl w:val="0"/>
          <w:numId w:val="11"/>
        </w:numPr>
        <w:snapToGrid w:val="0"/>
        <w:ind w:firstLine="709"/>
        <w:jc w:val="both"/>
        <w:rPr>
          <w:color w:val="auto"/>
        </w:rPr>
      </w:pPr>
      <w:r>
        <w:rPr>
          <w:color w:val="auto"/>
        </w:rPr>
        <w:lastRenderedPageBreak/>
        <w:t xml:space="preserve">- Освоение знаний о важнейших событиях, процессах отечественной и всемирной истории в их взаимосвязи. </w:t>
      </w:r>
    </w:p>
    <w:p w:rsidR="008C46FB" w:rsidRDefault="008C46FB" w:rsidP="008C46FB">
      <w:pPr>
        <w:pStyle w:val="Default"/>
        <w:numPr>
          <w:ilvl w:val="0"/>
          <w:numId w:val="11"/>
        </w:numPr>
        <w:snapToGrid w:val="0"/>
        <w:ind w:firstLine="709"/>
        <w:jc w:val="both"/>
        <w:rPr>
          <w:color w:val="auto"/>
        </w:rPr>
      </w:pPr>
      <w:r>
        <w:rPr>
          <w:color w:val="auto"/>
        </w:rPr>
        <w:t xml:space="preserve">- Воспитание патриотизма, уважения к правам и свободам человека, демократическим принципам общественной жизни. </w:t>
      </w:r>
    </w:p>
    <w:p w:rsidR="008C46FB" w:rsidRDefault="008C46FB" w:rsidP="008C46FB">
      <w:pPr>
        <w:pStyle w:val="Default"/>
        <w:numPr>
          <w:ilvl w:val="0"/>
          <w:numId w:val="11"/>
        </w:numPr>
        <w:snapToGrid w:val="0"/>
        <w:ind w:firstLine="709"/>
        <w:jc w:val="both"/>
        <w:rPr>
          <w:color w:val="auto"/>
        </w:rPr>
      </w:pPr>
      <w:r>
        <w:rPr>
          <w:color w:val="auto"/>
        </w:rPr>
        <w:t xml:space="preserve">- Овладение методами исторического и экономического познания. </w:t>
      </w:r>
    </w:p>
    <w:p w:rsidR="008C46FB"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«История»</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«Обществознание»</w:t>
      </w:r>
      <w:r w:rsidRPr="00A15675">
        <w:rPr>
          <w:i/>
          <w:color w:val="auto"/>
        </w:rPr>
        <w:t xml:space="preserve"> изучается п</w:t>
      </w:r>
      <w:r>
        <w:rPr>
          <w:i/>
          <w:color w:val="auto"/>
        </w:rPr>
        <w:t>о 1 часу</w:t>
      </w:r>
      <w:r w:rsidRPr="00A15675">
        <w:rPr>
          <w:i/>
          <w:color w:val="auto"/>
        </w:rPr>
        <w:t xml:space="preserve"> недельной нагрузки в 11,12 классах среднего общего образования. </w:t>
      </w:r>
      <w:r>
        <w:rPr>
          <w:i/>
          <w:color w:val="auto"/>
        </w:rPr>
        <w:t>Часы взяты из школьного компонента обязательных занятий по выбору.</w:t>
      </w:r>
    </w:p>
    <w:p w:rsidR="008C46FB" w:rsidRPr="00A15675" w:rsidRDefault="008C46FB" w:rsidP="008C46FB">
      <w:pPr>
        <w:pStyle w:val="Default"/>
        <w:snapToGrid w:val="0"/>
        <w:ind w:firstLine="709"/>
        <w:jc w:val="both"/>
        <w:rPr>
          <w:b/>
          <w:color w:val="auto"/>
        </w:rPr>
      </w:pPr>
      <w:r w:rsidRPr="00A15675">
        <w:rPr>
          <w:b/>
          <w:color w:val="auto"/>
        </w:rPr>
        <w:t xml:space="preserve"> «Физическая культура» </w:t>
      </w:r>
    </w:p>
    <w:p w:rsidR="008C46FB" w:rsidRDefault="008C46FB" w:rsidP="008C46FB">
      <w:pPr>
        <w:pStyle w:val="Default"/>
        <w:snapToGrid w:val="0"/>
        <w:ind w:firstLine="709"/>
        <w:jc w:val="both"/>
        <w:rPr>
          <w:color w:val="auto"/>
        </w:rPr>
      </w:pPr>
      <w:r>
        <w:rPr>
          <w:color w:val="auto"/>
        </w:rPr>
        <w:t xml:space="preserve">В образовательную область включён учебный предмет Физическая культура. </w:t>
      </w:r>
    </w:p>
    <w:p w:rsidR="008C46FB" w:rsidRDefault="008C46FB" w:rsidP="008C46FB">
      <w:pPr>
        <w:pStyle w:val="Default"/>
        <w:numPr>
          <w:ilvl w:val="0"/>
          <w:numId w:val="12"/>
        </w:numPr>
        <w:snapToGrid w:val="0"/>
        <w:ind w:firstLine="709"/>
        <w:jc w:val="both"/>
        <w:rPr>
          <w:color w:val="auto"/>
        </w:rPr>
      </w:pPr>
      <w:r>
        <w:rPr>
          <w:color w:val="auto"/>
        </w:rPr>
        <w:t xml:space="preserve">- Приобретение учащимися необходимых знаний о физической культуре и спорте, их истории и современном развитии в объеме государственного стандарта. </w:t>
      </w:r>
    </w:p>
    <w:p w:rsidR="008C46FB" w:rsidRDefault="008C46FB" w:rsidP="008C46FB">
      <w:pPr>
        <w:pStyle w:val="Default"/>
        <w:numPr>
          <w:ilvl w:val="0"/>
          <w:numId w:val="12"/>
        </w:numPr>
        <w:snapToGrid w:val="0"/>
        <w:ind w:firstLine="709"/>
        <w:jc w:val="both"/>
        <w:rPr>
          <w:color w:val="auto"/>
        </w:rPr>
      </w:pPr>
      <w:r>
        <w:rPr>
          <w:color w:val="auto"/>
        </w:rPr>
        <w:t xml:space="preserve">- Формирование умений и приобретение навыков по организации физкультурно- и спортивно-оздоровительной деятельности. </w:t>
      </w:r>
    </w:p>
    <w:p w:rsidR="008C46FB" w:rsidRDefault="008C46FB" w:rsidP="008C46FB">
      <w:pPr>
        <w:pStyle w:val="Default"/>
        <w:numPr>
          <w:ilvl w:val="0"/>
          <w:numId w:val="12"/>
        </w:numPr>
        <w:snapToGrid w:val="0"/>
        <w:ind w:firstLine="709"/>
        <w:jc w:val="both"/>
        <w:rPr>
          <w:color w:val="auto"/>
        </w:rPr>
      </w:pPr>
      <w:r>
        <w:rPr>
          <w:color w:val="auto"/>
        </w:rPr>
        <w:t xml:space="preserve">- Укрепление здоровья учащихся и формирование ЗОЖ. </w:t>
      </w:r>
    </w:p>
    <w:p w:rsidR="008C46FB" w:rsidRDefault="008C46FB" w:rsidP="008C46FB">
      <w:pPr>
        <w:pStyle w:val="Default"/>
        <w:numPr>
          <w:ilvl w:val="0"/>
          <w:numId w:val="12"/>
        </w:numPr>
        <w:snapToGrid w:val="0"/>
        <w:ind w:firstLine="709"/>
        <w:jc w:val="both"/>
        <w:rPr>
          <w:color w:val="auto"/>
        </w:rPr>
      </w:pPr>
      <w:r>
        <w:rPr>
          <w:color w:val="auto"/>
        </w:rPr>
        <w:t xml:space="preserve">- Воспитание волевых качеств, культуры поведения, движений, потребности в физическом совершенствовании.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«Физическая культура»</w:t>
      </w:r>
      <w:r w:rsidRPr="00A15675">
        <w:rPr>
          <w:i/>
          <w:color w:val="auto"/>
        </w:rPr>
        <w:t xml:space="preserve"> изучается по 2 часа недельной нагрузки в 11,12  классах среднего общего образования. </w:t>
      </w:r>
    </w:p>
    <w:p w:rsidR="008C46FB" w:rsidRPr="00A15675" w:rsidRDefault="008C46FB" w:rsidP="008C46FB">
      <w:pPr>
        <w:pStyle w:val="Default"/>
        <w:snapToGrid w:val="0"/>
        <w:ind w:firstLine="709"/>
        <w:jc w:val="both"/>
        <w:rPr>
          <w:b/>
          <w:color w:val="auto"/>
        </w:rPr>
      </w:pPr>
      <w:r>
        <w:rPr>
          <w:color w:val="auto"/>
        </w:rPr>
        <w:t xml:space="preserve"> </w:t>
      </w:r>
      <w:r w:rsidRPr="00A15675">
        <w:rPr>
          <w:b/>
          <w:color w:val="auto"/>
        </w:rPr>
        <w:t xml:space="preserve">«Технология»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В образовательную область включен учебный предмет Технология. </w:t>
      </w:r>
    </w:p>
    <w:p w:rsidR="008C46FB" w:rsidRDefault="008C46FB" w:rsidP="008C46FB">
      <w:pPr>
        <w:pStyle w:val="Default"/>
        <w:numPr>
          <w:ilvl w:val="0"/>
          <w:numId w:val="13"/>
        </w:numPr>
        <w:snapToGrid w:val="0"/>
        <w:ind w:firstLine="709"/>
        <w:jc w:val="both"/>
        <w:rPr>
          <w:color w:val="auto"/>
        </w:rPr>
      </w:pPr>
      <w:r>
        <w:rPr>
          <w:color w:val="auto"/>
        </w:rPr>
        <w:t xml:space="preserve">- Освоение технологических знаний на уровне государственных стандартов. </w:t>
      </w:r>
    </w:p>
    <w:p w:rsidR="008C46FB" w:rsidRDefault="008C46FB" w:rsidP="008C46FB">
      <w:pPr>
        <w:pStyle w:val="Default"/>
        <w:numPr>
          <w:ilvl w:val="0"/>
          <w:numId w:val="13"/>
        </w:numPr>
        <w:snapToGrid w:val="0"/>
        <w:ind w:firstLine="709"/>
        <w:jc w:val="both"/>
        <w:rPr>
          <w:color w:val="auto"/>
        </w:rPr>
      </w:pPr>
      <w:r>
        <w:rPr>
          <w:color w:val="auto"/>
        </w:rPr>
        <w:t xml:space="preserve">- Воспитание технологической культуры, добросовестного отношения к труду, понимания его роли в жизни человека. </w:t>
      </w:r>
    </w:p>
    <w:p w:rsidR="008C46FB" w:rsidRDefault="008C46FB" w:rsidP="008C46FB">
      <w:pPr>
        <w:pStyle w:val="Default"/>
        <w:numPr>
          <w:ilvl w:val="0"/>
          <w:numId w:val="13"/>
        </w:numPr>
        <w:snapToGrid w:val="0"/>
        <w:ind w:firstLine="709"/>
        <w:jc w:val="both"/>
        <w:rPr>
          <w:color w:val="auto"/>
        </w:rPr>
      </w:pPr>
      <w:r>
        <w:rPr>
          <w:color w:val="auto"/>
        </w:rPr>
        <w:t xml:space="preserve">- Формирование навыков культуры труда. </w:t>
      </w:r>
    </w:p>
    <w:p w:rsidR="008C46FB" w:rsidRDefault="008C46FB" w:rsidP="008C46FB">
      <w:pPr>
        <w:pStyle w:val="Default"/>
        <w:numPr>
          <w:ilvl w:val="0"/>
          <w:numId w:val="13"/>
        </w:numPr>
        <w:snapToGrid w:val="0"/>
        <w:ind w:firstLine="709"/>
        <w:jc w:val="both"/>
        <w:rPr>
          <w:color w:val="auto"/>
        </w:rPr>
      </w:pPr>
      <w:r>
        <w:rPr>
          <w:color w:val="auto"/>
        </w:rPr>
        <w:t xml:space="preserve">- Овладение </w:t>
      </w:r>
      <w:proofErr w:type="spellStart"/>
      <w:r>
        <w:rPr>
          <w:color w:val="auto"/>
        </w:rPr>
        <w:t>общетрудовыми</w:t>
      </w:r>
      <w:proofErr w:type="spellEnd"/>
      <w:r>
        <w:rPr>
          <w:color w:val="auto"/>
        </w:rPr>
        <w:t xml:space="preserve"> и специальными умениями, необходимыми для поиска и использования технологической информации. </w:t>
      </w:r>
    </w:p>
    <w:p w:rsidR="008C46FB" w:rsidRDefault="008C46FB" w:rsidP="008C46FB">
      <w:pPr>
        <w:pStyle w:val="Default"/>
        <w:numPr>
          <w:ilvl w:val="0"/>
          <w:numId w:val="13"/>
        </w:numPr>
        <w:snapToGrid w:val="0"/>
        <w:ind w:firstLine="709"/>
        <w:jc w:val="both"/>
        <w:rPr>
          <w:color w:val="auto"/>
        </w:rPr>
      </w:pPr>
      <w:r>
        <w:rPr>
          <w:color w:val="auto"/>
        </w:rPr>
        <w:t xml:space="preserve">- Развитие технического мышления, пространственного воображения, интеллектуальных, коммуникативных и организаторских способностей. </w:t>
      </w:r>
    </w:p>
    <w:p w:rsidR="008C46FB" w:rsidRPr="00A15675" w:rsidRDefault="008C46FB" w:rsidP="008C46FB">
      <w:pPr>
        <w:pStyle w:val="Default"/>
        <w:snapToGrid w:val="0"/>
        <w:ind w:firstLine="709"/>
        <w:jc w:val="both"/>
        <w:rPr>
          <w:i/>
          <w:color w:val="auto"/>
        </w:rPr>
      </w:pPr>
      <w:r w:rsidRPr="00A15675">
        <w:rPr>
          <w:i/>
          <w:color w:val="auto"/>
        </w:rPr>
        <w:t xml:space="preserve">Учебный предмет </w:t>
      </w:r>
      <w:r w:rsidRPr="00A15675">
        <w:rPr>
          <w:b/>
          <w:i/>
          <w:color w:val="auto"/>
        </w:rPr>
        <w:t>«Технология»</w:t>
      </w:r>
      <w:r w:rsidRPr="00A15675">
        <w:rPr>
          <w:i/>
          <w:color w:val="auto"/>
        </w:rPr>
        <w:t xml:space="preserve"> изучается по 2 часа недельной нагрузки в 11, 12 класс</w:t>
      </w:r>
      <w:r>
        <w:rPr>
          <w:i/>
          <w:color w:val="auto"/>
        </w:rPr>
        <w:t xml:space="preserve">ах среднего общего образования и по одному  часу из обязательных занятий по выбору. </w:t>
      </w:r>
    </w:p>
    <w:p w:rsidR="008C46FB" w:rsidRDefault="008C46FB" w:rsidP="008C46FB">
      <w:pPr>
        <w:pStyle w:val="Default"/>
        <w:snapToGrid w:val="0"/>
        <w:ind w:firstLine="709"/>
        <w:jc w:val="both"/>
        <w:rPr>
          <w:color w:val="auto"/>
        </w:rPr>
      </w:pPr>
      <w:r>
        <w:rPr>
          <w:color w:val="auto"/>
        </w:rPr>
        <w:t xml:space="preserve">Обязательная часть учебного плана полностью соответствует федеральному компоненту. </w:t>
      </w:r>
    </w:p>
    <w:p w:rsidR="008C46FB" w:rsidRDefault="008C46FB" w:rsidP="008C46FB">
      <w:pPr>
        <w:pStyle w:val="Default"/>
        <w:snapToGrid w:val="0"/>
        <w:ind w:firstLine="709"/>
        <w:jc w:val="both"/>
        <w:rPr>
          <w:color w:val="auto"/>
        </w:rPr>
      </w:pPr>
      <w:r>
        <w:rPr>
          <w:color w:val="auto"/>
        </w:rPr>
        <w:t xml:space="preserve">Часть учебного плана на III уровне обучения, формируемая участниками образовательного процесса, направлена на реализацию запросов социума, сохранение преемственности и подготовку старшеклассников к сознательному выбору профессии, с последующим профессиональным образованием. Время, отводимое на данную часть, использовано: на увеличение учебных часов, отводимых на изучение обязательных предметных областей. </w:t>
      </w:r>
    </w:p>
    <w:p w:rsidR="000E1664" w:rsidRDefault="008C46FB" w:rsidP="00675B54">
      <w:pPr>
        <w:pStyle w:val="Default"/>
        <w:snapToGrid w:val="0"/>
        <w:ind w:firstLine="709"/>
        <w:jc w:val="both"/>
        <w:rPr>
          <w:color w:val="auto"/>
        </w:rPr>
      </w:pPr>
      <w:bookmarkStart w:id="0" w:name="_GoBack"/>
      <w:bookmarkEnd w:id="0"/>
      <w:r w:rsidRPr="00A15675">
        <w:rPr>
          <w:b/>
          <w:color w:val="auto"/>
        </w:rPr>
        <w:t xml:space="preserve">Школьный </w:t>
      </w:r>
      <w:proofErr w:type="gramStart"/>
      <w:r w:rsidRPr="00A15675">
        <w:rPr>
          <w:b/>
          <w:color w:val="auto"/>
        </w:rPr>
        <w:t>компонент</w:t>
      </w:r>
      <w:r>
        <w:rPr>
          <w:color w:val="auto"/>
        </w:rPr>
        <w:t xml:space="preserve"> </w:t>
      </w:r>
      <w:r w:rsidR="00D259FA">
        <w:rPr>
          <w:color w:val="auto"/>
        </w:rPr>
        <w:t xml:space="preserve"> учебного</w:t>
      </w:r>
      <w:proofErr w:type="gramEnd"/>
      <w:r w:rsidR="00D259FA">
        <w:rPr>
          <w:color w:val="auto"/>
        </w:rPr>
        <w:t xml:space="preserve"> плана включает предметы, необходимые для лучшей адаптации в обществе, углубления знаний об окружающем мире, создания единого образовательного пространства и </w:t>
      </w:r>
      <w:r>
        <w:rPr>
          <w:color w:val="auto"/>
        </w:rPr>
        <w:t xml:space="preserve">распределен следующим образом: </w:t>
      </w:r>
    </w:p>
    <w:p w:rsidR="000E1664" w:rsidRDefault="000E1664" w:rsidP="000E1664">
      <w:pPr>
        <w:pStyle w:val="Default"/>
        <w:numPr>
          <w:ilvl w:val="0"/>
          <w:numId w:val="15"/>
        </w:numPr>
        <w:snapToGrid w:val="0"/>
        <w:ind w:firstLine="709"/>
        <w:jc w:val="both"/>
        <w:rPr>
          <w:color w:val="auto"/>
        </w:rPr>
      </w:pPr>
      <w:r>
        <w:rPr>
          <w:lang w:eastAsia="ru-RU"/>
        </w:rPr>
        <w:t xml:space="preserve">Учебный курс </w:t>
      </w:r>
      <w:r w:rsidRPr="00400606">
        <w:rPr>
          <w:b/>
          <w:lang w:eastAsia="ru-RU"/>
        </w:rPr>
        <w:t>«Трудовое обучение»</w:t>
      </w:r>
      <w:r>
        <w:rPr>
          <w:b/>
          <w:lang w:eastAsia="ru-RU"/>
        </w:rPr>
        <w:t xml:space="preserve"> </w:t>
      </w:r>
      <w:r w:rsidRPr="004E5023">
        <w:rPr>
          <w:lang w:eastAsia="ru-RU"/>
        </w:rPr>
        <w:t>добавлено</w:t>
      </w:r>
      <w:r w:rsidRPr="00400606">
        <w:rPr>
          <w:lang w:eastAsia="ru-RU"/>
        </w:rPr>
        <w:t xml:space="preserve"> по</w:t>
      </w:r>
      <w:r>
        <w:rPr>
          <w:b/>
          <w:lang w:eastAsia="ru-RU"/>
        </w:rPr>
        <w:t xml:space="preserve"> </w:t>
      </w:r>
      <w:r w:rsidRPr="00400606">
        <w:rPr>
          <w:lang w:eastAsia="ru-RU"/>
        </w:rPr>
        <w:t>1 часу в</w:t>
      </w:r>
      <w:r>
        <w:rPr>
          <w:lang w:eastAsia="ru-RU"/>
        </w:rPr>
        <w:t xml:space="preserve"> 11,12 классах. Так как дети </w:t>
      </w:r>
      <w:proofErr w:type="spellStart"/>
      <w:r>
        <w:rPr>
          <w:lang w:eastAsia="ru-RU"/>
        </w:rPr>
        <w:t>бОльшую</w:t>
      </w:r>
      <w:proofErr w:type="spellEnd"/>
      <w:r>
        <w:rPr>
          <w:lang w:eastAsia="ru-RU"/>
        </w:rPr>
        <w:t xml:space="preserve"> часть времени находятся в школе-интернате, то этот курс позволяет поэтапно формировать навыки по ведению домашнего хозяйства во всех его компонентах, практически </w:t>
      </w:r>
      <w:r w:rsidR="004E5023">
        <w:rPr>
          <w:lang w:eastAsia="ru-RU"/>
        </w:rPr>
        <w:t>применять интеллектуальные</w:t>
      </w:r>
      <w:r>
        <w:rPr>
          <w:lang w:eastAsia="ru-RU"/>
        </w:rPr>
        <w:t xml:space="preserve"> умения из </w:t>
      </w:r>
      <w:r w:rsidR="004E5023">
        <w:rPr>
          <w:lang w:eastAsia="ru-RU"/>
        </w:rPr>
        <w:t>других учебных</w:t>
      </w:r>
      <w:r>
        <w:rPr>
          <w:lang w:eastAsia="ru-RU"/>
        </w:rPr>
        <w:t xml:space="preserve"> предметов, заложить основы экономического хозяйствования в семье, а так же комплекс прикладных умений. Данный предмет важен обучающимся и слуховыми нарушениями, имеющих урезанные связи с семьей, или находящиеся под </w:t>
      </w:r>
      <w:proofErr w:type="spellStart"/>
      <w:r>
        <w:rPr>
          <w:lang w:eastAsia="ru-RU"/>
        </w:rPr>
        <w:t>гиперопекой</w:t>
      </w:r>
      <w:proofErr w:type="spellEnd"/>
      <w:r>
        <w:rPr>
          <w:lang w:eastAsia="ru-RU"/>
        </w:rPr>
        <w:t xml:space="preserve"> родителей</w:t>
      </w:r>
      <w:r w:rsidR="004E5023">
        <w:rPr>
          <w:lang w:eastAsia="ru-RU"/>
        </w:rPr>
        <w:t>, что</w:t>
      </w:r>
      <w:r>
        <w:rPr>
          <w:lang w:eastAsia="ru-RU"/>
        </w:rPr>
        <w:t xml:space="preserve"> переводит </w:t>
      </w:r>
      <w:r>
        <w:rPr>
          <w:lang w:eastAsia="ru-RU"/>
        </w:rPr>
        <w:lastRenderedPageBreak/>
        <w:t xml:space="preserve">эту учебную </w:t>
      </w:r>
      <w:r w:rsidR="004E5023">
        <w:rPr>
          <w:lang w:eastAsia="ru-RU"/>
        </w:rPr>
        <w:t>область в</w:t>
      </w:r>
      <w:r>
        <w:rPr>
          <w:lang w:eastAsia="ru-RU"/>
        </w:rPr>
        <w:t xml:space="preserve"> социальную сферу жизненной компетенции развивающейся личности. Трудовое обучение содержательно интегрируется с профилями труда, природоведением, </w:t>
      </w:r>
      <w:proofErr w:type="spellStart"/>
      <w:r>
        <w:rPr>
          <w:lang w:eastAsia="ru-RU"/>
        </w:rPr>
        <w:t>георгафией</w:t>
      </w:r>
      <w:proofErr w:type="spellEnd"/>
      <w:r>
        <w:rPr>
          <w:lang w:eastAsia="ru-RU"/>
        </w:rPr>
        <w:t>, историей, экономическим практикумом</w:t>
      </w:r>
      <w:r w:rsidR="004E5023">
        <w:rPr>
          <w:lang w:eastAsia="ru-RU"/>
        </w:rPr>
        <w:t>, направлена</w:t>
      </w:r>
      <w:r w:rsidR="004E5023">
        <w:rPr>
          <w:color w:val="auto"/>
        </w:rPr>
        <w:t xml:space="preserve"> на реализацию запросов социума, сохранение преемственности и подготовку старшеклассников к сознательному выбору профессии, с последующим профессиональным образованием.</w:t>
      </w:r>
    </w:p>
    <w:p w:rsidR="00675B54" w:rsidRPr="00675B54" w:rsidRDefault="00675B54" w:rsidP="00675B54">
      <w:pPr>
        <w:pStyle w:val="Default"/>
        <w:snapToGrid w:val="0"/>
        <w:ind w:firstLine="709"/>
        <w:jc w:val="both"/>
        <w:rPr>
          <w:lang w:eastAsia="ru-RU"/>
        </w:rPr>
      </w:pPr>
      <w:r w:rsidRPr="00A15675">
        <w:rPr>
          <w:color w:val="auto"/>
        </w:rPr>
        <w:t xml:space="preserve">На учебный курс </w:t>
      </w:r>
      <w:r w:rsidRPr="00A15675">
        <w:rPr>
          <w:b/>
          <w:color w:val="auto"/>
        </w:rPr>
        <w:t>«Корригирующая гимнастика»</w:t>
      </w:r>
      <w:r w:rsidRPr="00A15675">
        <w:rPr>
          <w:b/>
          <w:i/>
          <w:color w:val="auto"/>
        </w:rPr>
        <w:t xml:space="preserve"> </w:t>
      </w:r>
      <w:r w:rsidRPr="00675B54">
        <w:rPr>
          <w:color w:val="auto"/>
        </w:rPr>
        <w:t>было выделено по 1 часу в 11, 12 классах</w:t>
      </w:r>
      <w:r w:rsidRPr="00675B54">
        <w:t xml:space="preserve"> из обязательных занятий по выбору, для укрепления </w:t>
      </w:r>
      <w:proofErr w:type="gramStart"/>
      <w:r w:rsidRPr="00675B54">
        <w:t>здоровья,  увеличения</w:t>
      </w:r>
      <w:proofErr w:type="gramEnd"/>
      <w:r w:rsidRPr="00675B54">
        <w:t xml:space="preserve"> объема двигательной активности и в качестве разработки </w:t>
      </w:r>
      <w:r w:rsidRPr="00675B54">
        <w:rPr>
          <w:lang w:eastAsia="ru-RU"/>
        </w:rPr>
        <w:t>содержания третьего часа учебного предмета «Физическая культура».</w:t>
      </w:r>
    </w:p>
    <w:p w:rsidR="000E1664" w:rsidRPr="001B5415" w:rsidRDefault="000E1664" w:rsidP="000E1664">
      <w:pPr>
        <w:pStyle w:val="Default"/>
        <w:numPr>
          <w:ilvl w:val="0"/>
          <w:numId w:val="4"/>
        </w:numPr>
        <w:snapToGrid w:val="0"/>
        <w:ind w:firstLine="709"/>
        <w:jc w:val="both"/>
        <w:rPr>
          <w:color w:val="auto"/>
        </w:rPr>
      </w:pPr>
      <w:r>
        <w:rPr>
          <w:lang w:eastAsia="ru-RU"/>
        </w:rPr>
        <w:t xml:space="preserve">Учебный курс </w:t>
      </w:r>
      <w:r w:rsidRPr="008A5F1A">
        <w:rPr>
          <w:b/>
          <w:lang w:eastAsia="ru-RU"/>
        </w:rPr>
        <w:t>«Физика»</w:t>
      </w:r>
      <w:r>
        <w:rPr>
          <w:lang w:eastAsia="ru-RU"/>
        </w:rPr>
        <w:t xml:space="preserve"> усилен одним часов в 11 </w:t>
      </w:r>
      <w:r w:rsidR="004E5023">
        <w:rPr>
          <w:lang w:eastAsia="ru-RU"/>
        </w:rPr>
        <w:t>классе,</w:t>
      </w:r>
      <w:r>
        <w:rPr>
          <w:lang w:eastAsia="ru-RU"/>
        </w:rPr>
        <w:t xml:space="preserve"> так как после окончания полной школы обучающиеся в большинстве поступают в ВУЗы на </w:t>
      </w:r>
      <w:r w:rsidR="00675B54">
        <w:rPr>
          <w:lang w:eastAsia="ru-RU"/>
        </w:rPr>
        <w:t>технические</w:t>
      </w:r>
      <w:r>
        <w:rPr>
          <w:lang w:eastAsia="ru-RU"/>
        </w:rPr>
        <w:t xml:space="preserve"> специальности, что способствует их успешному дальнейшему обучению.</w:t>
      </w:r>
    </w:p>
    <w:p w:rsidR="004E5023" w:rsidRPr="00CB5CE6" w:rsidRDefault="000E1664" w:rsidP="004E5023">
      <w:pPr>
        <w:pStyle w:val="Default"/>
        <w:numPr>
          <w:ilvl w:val="0"/>
          <w:numId w:val="17"/>
        </w:numPr>
        <w:snapToGrid w:val="0"/>
        <w:ind w:firstLine="709"/>
        <w:jc w:val="both"/>
        <w:rPr>
          <w:b/>
          <w:color w:val="auto"/>
        </w:rPr>
      </w:pPr>
      <w:r>
        <w:rPr>
          <w:lang w:eastAsia="ru-RU"/>
        </w:rPr>
        <w:t xml:space="preserve">Учебный курс </w:t>
      </w:r>
      <w:r w:rsidRPr="001B5415">
        <w:rPr>
          <w:b/>
          <w:lang w:eastAsia="ru-RU"/>
        </w:rPr>
        <w:t>«История»</w:t>
      </w:r>
      <w:r>
        <w:rPr>
          <w:lang w:eastAsia="ru-RU"/>
        </w:rPr>
        <w:t xml:space="preserve"> в 11, 12 классах усилен одним часом в каждом классе. Глухие и слабослышащие обучающийся после окончания полной школы поступая в ВУЗы сталкиваются   с рядом трудностей. Поэтому курс «Истории», наряду с освоением предметного материала призван решать более сложные задачи, </w:t>
      </w:r>
      <w:r w:rsidR="00675B54">
        <w:rPr>
          <w:lang w:eastAsia="ru-RU"/>
        </w:rPr>
        <w:t>как:</w:t>
      </w:r>
      <w:r>
        <w:rPr>
          <w:lang w:eastAsia="ru-RU"/>
        </w:rPr>
        <w:t xml:space="preserve"> самостоятельно работать с большим объёмом учебного </w:t>
      </w:r>
      <w:r w:rsidR="00675B54">
        <w:rPr>
          <w:lang w:eastAsia="ru-RU"/>
        </w:rPr>
        <w:t>материала, уметь</w:t>
      </w:r>
      <w:r>
        <w:rPr>
          <w:lang w:eastAsia="ru-RU"/>
        </w:rPr>
        <w:t xml:space="preserve"> коллективно </w:t>
      </w:r>
      <w:r w:rsidR="00675B54">
        <w:rPr>
          <w:lang w:eastAsia="ru-RU"/>
        </w:rPr>
        <w:t>обсуждать работу</w:t>
      </w:r>
      <w:r>
        <w:rPr>
          <w:lang w:eastAsia="ru-RU"/>
        </w:rPr>
        <w:t xml:space="preserve"> и </w:t>
      </w:r>
      <w:r w:rsidR="00675B54">
        <w:rPr>
          <w:lang w:eastAsia="ru-RU"/>
        </w:rPr>
        <w:t>исследование, формулировать</w:t>
      </w:r>
      <w:r>
        <w:rPr>
          <w:lang w:eastAsia="ru-RU"/>
        </w:rPr>
        <w:t xml:space="preserve"> </w:t>
      </w:r>
      <w:r w:rsidR="00675B54">
        <w:rPr>
          <w:lang w:eastAsia="ru-RU"/>
        </w:rPr>
        <w:t>выводы, организованно</w:t>
      </w:r>
      <w:r>
        <w:rPr>
          <w:lang w:eastAsia="ru-RU"/>
        </w:rPr>
        <w:t xml:space="preserve"> выполнять проектную деятельность, конспектировать лекции. Все это позволяет формировать и воспитывать в обучающихся организованность и умение работать с различными информационными источниками,</w:t>
      </w:r>
      <w:r>
        <w:rPr>
          <w:color w:val="auto"/>
        </w:rPr>
        <w:t xml:space="preserve"> что очень важно в современном мире и в дальнейшем обучении обучаю</w:t>
      </w:r>
      <w:r w:rsidR="004E5023" w:rsidRPr="004E5023">
        <w:rPr>
          <w:color w:val="auto"/>
        </w:rPr>
        <w:t xml:space="preserve"> </w:t>
      </w:r>
      <w:r w:rsidR="004E5023">
        <w:rPr>
          <w:color w:val="auto"/>
        </w:rPr>
        <w:t xml:space="preserve">В вариативную часть учебного плана включены предметы отсутствующие в Федеральном базисном учебном плане специальных (коррекционных) образовательных учреждений I-II вида, но являются важной частью общего образования: </w:t>
      </w:r>
    </w:p>
    <w:p w:rsidR="004E5023" w:rsidRPr="00CB5CE6" w:rsidRDefault="004E5023" w:rsidP="004E5023">
      <w:pPr>
        <w:pStyle w:val="Default"/>
        <w:numPr>
          <w:ilvl w:val="0"/>
          <w:numId w:val="17"/>
        </w:numPr>
        <w:snapToGrid w:val="0"/>
        <w:ind w:firstLine="709"/>
        <w:jc w:val="both"/>
        <w:rPr>
          <w:b/>
          <w:color w:val="auto"/>
        </w:rPr>
      </w:pPr>
      <w:r>
        <w:rPr>
          <w:color w:val="auto"/>
        </w:rPr>
        <w:t>- информатика: выпускник овладеет навыками работы с компьютером, знаниями, умениями и навыками, достаточными для работы с различными видами программных систем интернат-ресурсов, различными формами представления данных (таблицы, диаграммы, графики и т.д.)</w:t>
      </w:r>
    </w:p>
    <w:p w:rsidR="004E5023" w:rsidRPr="00CB5CE6" w:rsidRDefault="004E5023" w:rsidP="004E5023">
      <w:pPr>
        <w:pStyle w:val="Default"/>
        <w:numPr>
          <w:ilvl w:val="0"/>
          <w:numId w:val="17"/>
        </w:numPr>
        <w:snapToGrid w:val="0"/>
        <w:ind w:firstLine="709"/>
        <w:jc w:val="both"/>
        <w:rPr>
          <w:b/>
          <w:color w:val="auto"/>
        </w:rPr>
      </w:pPr>
      <w:r>
        <w:rPr>
          <w:color w:val="auto"/>
        </w:rPr>
        <w:t xml:space="preserve">- обществознание: учит характеризовать государственное устройство Российской Федерации, различать экономические, социальные, политические, культурные явления и процессы общественной жизни, критически осмысливать информацию морально-нравственного характера. </w:t>
      </w:r>
    </w:p>
    <w:p w:rsidR="004E5023" w:rsidRPr="00CB5CE6" w:rsidRDefault="004E5023" w:rsidP="004E5023">
      <w:pPr>
        <w:pStyle w:val="Default"/>
        <w:numPr>
          <w:ilvl w:val="0"/>
          <w:numId w:val="17"/>
        </w:numPr>
        <w:snapToGrid w:val="0"/>
        <w:ind w:firstLine="709"/>
        <w:jc w:val="both"/>
        <w:rPr>
          <w:b/>
          <w:color w:val="auto"/>
        </w:rPr>
      </w:pPr>
      <w:r>
        <w:rPr>
          <w:color w:val="auto"/>
        </w:rPr>
        <w:t>- астрономия: выпускник научится указывать названия планет Солнечной системы, различать основные характеристики звезд, ознакомится с гипотезами происхождения Солнечной системы.</w:t>
      </w:r>
    </w:p>
    <w:p w:rsidR="004E5023" w:rsidRPr="00983F98" w:rsidRDefault="004E5023" w:rsidP="004E5023">
      <w:pPr>
        <w:pStyle w:val="Default"/>
        <w:numPr>
          <w:ilvl w:val="0"/>
          <w:numId w:val="17"/>
        </w:numPr>
        <w:snapToGrid w:val="0"/>
        <w:ind w:firstLine="709"/>
        <w:jc w:val="both"/>
        <w:rPr>
          <w:b/>
          <w:color w:val="auto"/>
        </w:rPr>
      </w:pPr>
      <w:r>
        <w:rPr>
          <w:color w:val="auto"/>
        </w:rPr>
        <w:t>- основы безопасности жизнедеятельности: учит характеризовать причины и последствия опасных ситуаций в быту, на природе, на транспорте, оказывать первую помощь, 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4E5023" w:rsidRDefault="004E5023" w:rsidP="004E5023">
      <w:pPr>
        <w:pStyle w:val="Default"/>
        <w:snapToGrid w:val="0"/>
        <w:ind w:firstLine="709"/>
        <w:jc w:val="both"/>
        <w:rPr>
          <w:color w:val="auto"/>
        </w:rPr>
      </w:pPr>
      <w:r>
        <w:rPr>
          <w:color w:val="auto"/>
        </w:rPr>
        <w:t xml:space="preserve">В целом, учебный план основной школы способствует формированию у ее выпускников базовых знаний, умений, навыков, ценностных ориентаций, личностных качеств, достаточных для продолжения образования в средней школе, как в рамках школы, так и на базе образовательных учреждений других типов. </w:t>
      </w:r>
    </w:p>
    <w:p w:rsidR="004E5023" w:rsidRPr="00675B54" w:rsidRDefault="004E5023" w:rsidP="00675B54">
      <w:pPr>
        <w:pStyle w:val="Default"/>
        <w:snapToGrid w:val="0"/>
        <w:jc w:val="both"/>
        <w:rPr>
          <w:color w:val="auto"/>
        </w:rPr>
      </w:pPr>
    </w:p>
    <w:p w:rsidR="004E5023" w:rsidRPr="00400993" w:rsidRDefault="004E5023" w:rsidP="004E5023">
      <w:pPr>
        <w:pStyle w:val="Default"/>
        <w:numPr>
          <w:ilvl w:val="0"/>
          <w:numId w:val="17"/>
        </w:numPr>
        <w:snapToGrid w:val="0"/>
        <w:ind w:firstLine="709"/>
        <w:jc w:val="both"/>
        <w:rPr>
          <w:b/>
          <w:color w:val="auto"/>
        </w:rPr>
      </w:pPr>
      <w:r w:rsidRPr="00983F98">
        <w:rPr>
          <w:b/>
          <w:color w:val="auto"/>
        </w:rPr>
        <w:t xml:space="preserve"> «Специальные фронтальные занятия в слуховом кабинете»</w:t>
      </w:r>
      <w:r>
        <w:rPr>
          <w:b/>
          <w:color w:val="auto"/>
        </w:rPr>
        <w:t xml:space="preserve"> очень</w:t>
      </w:r>
      <w:r w:rsidRPr="0038488D">
        <w:rPr>
          <w:color w:val="auto"/>
        </w:rPr>
        <w:t xml:space="preserve"> необходимы обучающимся с дефектами слуха и речи.</w:t>
      </w:r>
      <w:r>
        <w:rPr>
          <w:color w:val="auto"/>
        </w:rPr>
        <w:t xml:space="preserve"> В каждом классе часы добавлены до двух часов с целью формирования и развития различных видов устной речи (разговорно-диалоговой, описательно-повествовательной) на основе обогащения знаний об окружающей действительности, обогащения и развития словаря, уточнения значения слова, развития лексической системности, формирования семантических полей. Развития и </w:t>
      </w:r>
      <w:r>
        <w:rPr>
          <w:color w:val="auto"/>
        </w:rPr>
        <w:lastRenderedPageBreak/>
        <w:t>совершенствования грамматического строя языка. Развития связной речи. Коррекции недостатков письменной речи.</w:t>
      </w:r>
    </w:p>
    <w:p w:rsidR="004E5023" w:rsidRPr="00CB5CE6" w:rsidRDefault="004E5023" w:rsidP="004E5023">
      <w:pPr>
        <w:pStyle w:val="Default"/>
        <w:numPr>
          <w:ilvl w:val="0"/>
          <w:numId w:val="17"/>
        </w:numPr>
        <w:snapToGrid w:val="0"/>
        <w:ind w:firstLine="709"/>
        <w:jc w:val="both"/>
        <w:rPr>
          <w:b/>
          <w:color w:val="auto"/>
        </w:rPr>
      </w:pPr>
      <w:r>
        <w:rPr>
          <w:color w:val="auto"/>
        </w:rPr>
        <w:t xml:space="preserve">В вариативную часть учебного плана включены предметы отсутствующие в Федеральном базисном учебном плане специальных (коррекционных) образовательных учреждений I-II вида, но являются важной частью общего образования: </w:t>
      </w:r>
    </w:p>
    <w:p w:rsidR="004E5023" w:rsidRPr="00CB5CE6" w:rsidRDefault="004E5023" w:rsidP="004E5023">
      <w:pPr>
        <w:pStyle w:val="Default"/>
        <w:numPr>
          <w:ilvl w:val="0"/>
          <w:numId w:val="17"/>
        </w:numPr>
        <w:snapToGrid w:val="0"/>
        <w:ind w:firstLine="709"/>
        <w:jc w:val="both"/>
        <w:rPr>
          <w:b/>
          <w:color w:val="auto"/>
        </w:rPr>
      </w:pPr>
      <w:r>
        <w:rPr>
          <w:color w:val="auto"/>
        </w:rPr>
        <w:t>- информатика: выпускник овладеет навыками работы с компьютером, знаниями, умениями и навыками, достаточными для работы с различными видами программных систем интернат-ресурсов, различными формами представления данных (таблицы, диаграммы, графики и т.д.)</w:t>
      </w:r>
    </w:p>
    <w:p w:rsidR="004E5023" w:rsidRPr="00CB5CE6" w:rsidRDefault="004E5023" w:rsidP="004E5023">
      <w:pPr>
        <w:pStyle w:val="Default"/>
        <w:numPr>
          <w:ilvl w:val="0"/>
          <w:numId w:val="17"/>
        </w:numPr>
        <w:snapToGrid w:val="0"/>
        <w:ind w:firstLine="709"/>
        <w:jc w:val="both"/>
        <w:rPr>
          <w:b/>
          <w:color w:val="auto"/>
        </w:rPr>
      </w:pPr>
      <w:r>
        <w:rPr>
          <w:color w:val="auto"/>
        </w:rPr>
        <w:t xml:space="preserve">- обществознание: учит характеризовать государственное устройство Российской Федерации, различать экономические, социальные, политические, культурные явления и процессы общественной жизни, критически осмысливать информацию морально-нравственного характера. </w:t>
      </w:r>
    </w:p>
    <w:p w:rsidR="004E5023" w:rsidRPr="00CB5CE6" w:rsidRDefault="004E5023" w:rsidP="004E5023">
      <w:pPr>
        <w:pStyle w:val="Default"/>
        <w:numPr>
          <w:ilvl w:val="0"/>
          <w:numId w:val="17"/>
        </w:numPr>
        <w:snapToGrid w:val="0"/>
        <w:ind w:firstLine="709"/>
        <w:jc w:val="both"/>
        <w:rPr>
          <w:b/>
          <w:color w:val="auto"/>
        </w:rPr>
      </w:pPr>
      <w:r>
        <w:rPr>
          <w:color w:val="auto"/>
        </w:rPr>
        <w:t>- астрономия: выпускник научится указывать названия планет Солнечной системы, различать основные характеристики звезд, ознакомится с гипотезами происхождения Солнечной системы.</w:t>
      </w:r>
    </w:p>
    <w:p w:rsidR="00675B54" w:rsidRDefault="004E5023" w:rsidP="00675B54">
      <w:pPr>
        <w:pStyle w:val="Default"/>
        <w:snapToGrid w:val="0"/>
        <w:ind w:firstLine="709"/>
        <w:jc w:val="both"/>
        <w:rPr>
          <w:color w:val="auto"/>
        </w:rPr>
      </w:pPr>
      <w:r>
        <w:rPr>
          <w:color w:val="auto"/>
        </w:rPr>
        <w:t>- основы безопасности жизнедеятельности: учит характеризовать причины и последствия опасных ситуаций в быту, на природе, на транспорте, оказывать первую помощь, классифицировать и характеризовать явления терроризма, экстремизма, наркотизма и последствия данных явлений для личности, общества и государства.</w:t>
      </w:r>
      <w:r w:rsidR="00675B54" w:rsidRPr="00675B54">
        <w:rPr>
          <w:color w:val="auto"/>
        </w:rPr>
        <w:t xml:space="preserve"> </w:t>
      </w:r>
      <w:r w:rsidR="00675B54">
        <w:rPr>
          <w:color w:val="auto"/>
        </w:rPr>
        <w:t xml:space="preserve">Данный курс ставит своей целью: </w:t>
      </w:r>
    </w:p>
    <w:p w:rsidR="00675B54" w:rsidRDefault="00675B54" w:rsidP="00675B54">
      <w:pPr>
        <w:pStyle w:val="Default"/>
        <w:numPr>
          <w:ilvl w:val="0"/>
          <w:numId w:val="14"/>
        </w:numPr>
        <w:snapToGrid w:val="0"/>
        <w:ind w:firstLine="720"/>
        <w:jc w:val="both"/>
        <w:rPr>
          <w:color w:val="auto"/>
        </w:rPr>
      </w:pPr>
      <w:r>
        <w:rPr>
          <w:color w:val="auto"/>
        </w:rPr>
        <w:t xml:space="preserve"> - формирование у школьников сознательного,</w:t>
      </w:r>
    </w:p>
    <w:p w:rsidR="00675B54" w:rsidRDefault="00675B54" w:rsidP="00675B54">
      <w:pPr>
        <w:pStyle w:val="Default"/>
        <w:numPr>
          <w:ilvl w:val="0"/>
          <w:numId w:val="14"/>
        </w:numPr>
        <w:snapToGrid w:val="0"/>
        <w:ind w:firstLine="720"/>
        <w:jc w:val="both"/>
        <w:rPr>
          <w:color w:val="auto"/>
        </w:rPr>
      </w:pPr>
      <w:r>
        <w:rPr>
          <w:color w:val="auto"/>
        </w:rPr>
        <w:t xml:space="preserve">- ответственного отношения к вопросам личной и общественной безопасности, мотивов, побуждающих к соблюдению норм и правил безопасного поведения; </w:t>
      </w:r>
    </w:p>
    <w:p w:rsidR="00675B54" w:rsidRDefault="00675B54" w:rsidP="00675B54">
      <w:pPr>
        <w:pStyle w:val="Default"/>
        <w:numPr>
          <w:ilvl w:val="0"/>
          <w:numId w:val="14"/>
        </w:numPr>
        <w:snapToGrid w:val="0"/>
        <w:ind w:firstLine="720"/>
        <w:jc w:val="both"/>
        <w:rPr>
          <w:color w:val="auto"/>
        </w:rPr>
      </w:pPr>
      <w:r>
        <w:rPr>
          <w:color w:val="auto"/>
        </w:rPr>
        <w:t xml:space="preserve">- воспитание гражданских патриотических чувств к Родине. </w:t>
      </w:r>
    </w:p>
    <w:p w:rsidR="004E5023" w:rsidRPr="00983F98" w:rsidRDefault="004E5023" w:rsidP="004E5023">
      <w:pPr>
        <w:pStyle w:val="Default"/>
        <w:numPr>
          <w:ilvl w:val="0"/>
          <w:numId w:val="17"/>
        </w:numPr>
        <w:snapToGrid w:val="0"/>
        <w:ind w:firstLine="709"/>
        <w:jc w:val="both"/>
        <w:rPr>
          <w:b/>
          <w:color w:val="auto"/>
        </w:rPr>
      </w:pPr>
    </w:p>
    <w:p w:rsidR="004E5023" w:rsidRDefault="004E5023" w:rsidP="004E5023">
      <w:pPr>
        <w:pStyle w:val="Default"/>
        <w:snapToGrid w:val="0"/>
        <w:ind w:firstLine="709"/>
        <w:jc w:val="both"/>
        <w:rPr>
          <w:color w:val="auto"/>
        </w:rPr>
      </w:pPr>
      <w:r>
        <w:rPr>
          <w:color w:val="auto"/>
        </w:rPr>
        <w:t xml:space="preserve">В целом, учебный план основной школы способствует формированию у ее выпускников базовых знаний, умений, навыков, ценностных ориентаций, личностных качеств, достаточных для продолжения образования в средней школе, как в рамках школы, так и на базе образовательных учреждений других типов. </w:t>
      </w:r>
    </w:p>
    <w:p w:rsidR="004E5023" w:rsidRDefault="004E5023" w:rsidP="004E5023">
      <w:pPr>
        <w:pStyle w:val="Default"/>
        <w:snapToGrid w:val="0"/>
        <w:ind w:firstLine="709"/>
        <w:jc w:val="both"/>
        <w:rPr>
          <w:color w:val="auto"/>
        </w:rPr>
      </w:pPr>
    </w:p>
    <w:p w:rsidR="004E5023" w:rsidRDefault="004E5023" w:rsidP="004E5023">
      <w:pPr>
        <w:pStyle w:val="Default"/>
        <w:snapToGrid w:val="0"/>
        <w:ind w:firstLine="709"/>
        <w:jc w:val="both"/>
        <w:rPr>
          <w:color w:val="auto"/>
        </w:rPr>
      </w:pPr>
      <w:r>
        <w:rPr>
          <w:color w:val="auto"/>
        </w:rPr>
        <w:t>На коррекционные индивидуальные занятия по развитию речевого слуха и формированию произносительной стороны устной речи по расписанию отводятся часы как в первую, так и во вторую половину дня. Расписание индивидуальных занятий составляется по скользящему графику: рекомендуется с одного и того же урока (занятия) приглашать обучающегося на индивидуальные не чаще одного раза в неделю. 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обучающихся.</w:t>
      </w:r>
    </w:p>
    <w:p w:rsidR="008C46FB" w:rsidRPr="00675B54" w:rsidRDefault="008C46FB" w:rsidP="00675B54">
      <w:pPr>
        <w:pStyle w:val="Default"/>
        <w:numPr>
          <w:ilvl w:val="0"/>
          <w:numId w:val="16"/>
        </w:numPr>
        <w:snapToGrid w:val="0"/>
        <w:ind w:firstLine="709"/>
        <w:jc w:val="both"/>
        <w:rPr>
          <w:color w:val="auto"/>
        </w:rPr>
      </w:pPr>
      <w:r w:rsidRPr="00675B54">
        <w:rPr>
          <w:color w:val="auto"/>
        </w:rPr>
        <w:t xml:space="preserve">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 но и другим дисциплинам, которые реализуются через допустимые изменения в структурировании содержания, специфические методы, приемы работы, дополнительные часы на коррекционные занятия. </w:t>
      </w:r>
    </w:p>
    <w:p w:rsidR="008C46FB" w:rsidRDefault="008C46FB" w:rsidP="008C46FB">
      <w:pPr>
        <w:pStyle w:val="Default"/>
        <w:snapToGrid w:val="0"/>
        <w:ind w:firstLine="709"/>
        <w:jc w:val="both"/>
        <w:rPr>
          <w:color w:val="auto"/>
        </w:rPr>
      </w:pPr>
      <w:r>
        <w:rPr>
          <w:color w:val="auto"/>
        </w:rPr>
        <w:t xml:space="preserve">Таким образом, данный учебный план учитывает особенности познавательной деятельности учащихся с нарушением слуха. Он способствует разностороннему развитию личности учащихся: их умственному развитию, обеспечивает гражданское, нравственное, трудовое, эстетическое и физическое воспитание. Учебный план позволит достичь учащимся с нарушением слуха необходимого уровня общеобразовательных знаний, навыков и умений и обеспечит им социальную реабилитацию и адаптацию в обществе. </w:t>
      </w:r>
    </w:p>
    <w:p w:rsidR="008C46FB" w:rsidRDefault="008C46FB" w:rsidP="00382CA4">
      <w:pPr>
        <w:spacing w:after="0"/>
        <w:jc w:val="center"/>
        <w:rPr>
          <w:rFonts w:ascii="Times New Roman" w:hAnsi="Times New Roman" w:cs="Times New Roman"/>
          <w:sz w:val="28"/>
          <w:szCs w:val="28"/>
        </w:rPr>
      </w:pPr>
    </w:p>
    <w:p w:rsidR="008C46FB" w:rsidRPr="008C46FB" w:rsidRDefault="008C46FB" w:rsidP="008C46FB">
      <w:pPr>
        <w:spacing w:after="0"/>
        <w:jc w:val="center"/>
        <w:rPr>
          <w:rFonts w:ascii="Times New Roman" w:hAnsi="Times New Roman" w:cs="Times New Roman"/>
          <w:sz w:val="28"/>
          <w:szCs w:val="28"/>
        </w:rPr>
      </w:pPr>
    </w:p>
    <w:p w:rsidR="008C46FB" w:rsidRPr="00D468BD" w:rsidRDefault="008C46FB" w:rsidP="008C46FB">
      <w:pPr>
        <w:spacing w:after="0"/>
        <w:jc w:val="center"/>
        <w:rPr>
          <w:rFonts w:ascii="Times New Roman" w:eastAsia="Times New Roman" w:hAnsi="Times New Roman"/>
          <w:b/>
          <w:bCs/>
          <w:sz w:val="26"/>
          <w:szCs w:val="26"/>
        </w:rPr>
      </w:pPr>
      <w:r w:rsidRPr="00D468BD">
        <w:rPr>
          <w:rFonts w:ascii="Times New Roman" w:eastAsia="Times New Roman" w:hAnsi="Times New Roman" w:cs="Times New Roman"/>
          <w:b/>
          <w:bCs/>
          <w:sz w:val="26"/>
          <w:szCs w:val="26"/>
        </w:rPr>
        <w:t>Порядок проведения промежуточной аттестации</w:t>
      </w:r>
    </w:p>
    <w:p w:rsidR="008C46FB" w:rsidRPr="00D468BD" w:rsidRDefault="008C46FB" w:rsidP="008C46FB">
      <w:pPr>
        <w:spacing w:after="0"/>
        <w:jc w:val="center"/>
        <w:rPr>
          <w:rFonts w:ascii="Times New Roman" w:eastAsia="Times New Roman" w:hAnsi="Times New Roman" w:cs="Times New Roman"/>
          <w:sz w:val="26"/>
          <w:szCs w:val="26"/>
        </w:rPr>
      </w:pP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b/>
          <w:bCs/>
          <w:sz w:val="24"/>
          <w:szCs w:val="24"/>
        </w:rPr>
        <w:t xml:space="preserve"> </w:t>
      </w:r>
      <w:r w:rsidRPr="00675B54">
        <w:rPr>
          <w:rFonts w:ascii="Times New Roman" w:eastAsia="Times New Roman" w:hAnsi="Times New Roman" w:cs="Times New Roman"/>
          <w:sz w:val="24"/>
          <w:szCs w:val="24"/>
        </w:rPr>
        <w:t>Школа самостоятельна в выборе системы оценок, формы, порядка и периодичности промежуточной аттестации обучающихся.</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Промежуточная аттестация включает в себя:</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Проверку техники чтения учащихся 1-5 классов;</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    </w:t>
      </w:r>
      <w:proofErr w:type="gramStart"/>
      <w:r w:rsidRPr="00675B54">
        <w:rPr>
          <w:rFonts w:ascii="Times New Roman" w:eastAsia="Times New Roman" w:hAnsi="Times New Roman" w:cs="Times New Roman"/>
          <w:sz w:val="24"/>
          <w:szCs w:val="24"/>
        </w:rPr>
        <w:t>Контрольную  работу</w:t>
      </w:r>
      <w:proofErr w:type="gramEnd"/>
      <w:r w:rsidRPr="00675B54">
        <w:rPr>
          <w:rFonts w:ascii="Times New Roman" w:eastAsia="Times New Roman" w:hAnsi="Times New Roman" w:cs="Times New Roman"/>
          <w:sz w:val="24"/>
          <w:szCs w:val="24"/>
        </w:rPr>
        <w:t xml:space="preserve">  по русскому языку и математике;</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Учебный год в 10, 12 классах заканчивается переводными экзаменами, проводимыми в срок, установленный решением педагогическим советом ОУ.</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На промежуточную аттестацию выносится не более двух предметов.</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shd w:val="clear" w:color="auto" w:fill="FFFFFF"/>
        </w:rPr>
        <w:t>Промежуточная аттестация проводится без сокращения учебного процесса: начинается не ранее 15 мая и заканчивается не позднее окончания учебного года. Промежуточная аттестация проводится во время учебных занятий в рамках учебного расписания. Промежуточная аттестация проводится по предметам инвариантной части учебного плана.</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Система оценивания при промежуточной аттестации следующая:</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5 – «отлично»</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4 – «хорошо»</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3 – «удовлетворительно»</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2 – «неудовлетворительно».</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Промежуточная аттестация обучающихся проводится письменно. </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Экзаменационные материалы для проведения промежуточной </w:t>
      </w:r>
      <w:proofErr w:type="gramStart"/>
      <w:r w:rsidRPr="00675B54">
        <w:rPr>
          <w:rFonts w:ascii="Times New Roman" w:eastAsia="Times New Roman" w:hAnsi="Times New Roman" w:cs="Times New Roman"/>
          <w:sz w:val="24"/>
          <w:szCs w:val="24"/>
        </w:rPr>
        <w:t>аттестации  выдаются</w:t>
      </w:r>
      <w:proofErr w:type="gramEnd"/>
      <w:r w:rsidRPr="00675B54">
        <w:rPr>
          <w:rFonts w:ascii="Times New Roman" w:eastAsia="Times New Roman" w:hAnsi="Times New Roman" w:cs="Times New Roman"/>
          <w:sz w:val="24"/>
          <w:szCs w:val="24"/>
        </w:rPr>
        <w:t xml:space="preserve"> учителю – ассистенту в день проведения промежуточной аттестации за 30 минут до ее начала; вскрываются учителем, преподающим предмет, за 10 минут до начала промежуточной аттестации по предмету в присутствии обучающихся и учителя-ассистента.</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Формами проведения письменной аттестации являются:</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итоговая контрольная работа по математике и русскому языку</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Ежегодно решением педсовета Школы, не позднее окончания </w:t>
      </w:r>
      <w:r w:rsidRPr="00675B54">
        <w:rPr>
          <w:rFonts w:ascii="Times New Roman" w:eastAsia="Times New Roman" w:hAnsi="Times New Roman" w:cs="Times New Roman"/>
          <w:sz w:val="24"/>
          <w:szCs w:val="24"/>
          <w:lang w:val="en-US"/>
        </w:rPr>
        <w:t>III</w:t>
      </w:r>
      <w:r w:rsidRPr="00675B54">
        <w:rPr>
          <w:rFonts w:ascii="Times New Roman" w:eastAsia="Times New Roman" w:hAnsi="Times New Roman" w:cs="Times New Roman"/>
          <w:sz w:val="24"/>
          <w:szCs w:val="24"/>
        </w:rPr>
        <w:t xml:space="preserve"> четверти устанавливаются формы, порядок, сроки проведения промежуточной аттестации, дополнительные сроки (для обучающихся, получивших неудовлетворительные отметки, или не прошедших промежуточную аттестацию по уважительным причинам), рассматривается состав комиссий для проведения промежуточной аттестации (в каждом классе создается комиссия из 2 человек: учителя, преподающего данный предмет, и учителя-ассистента). Данное решение утверждается приказом директора по Школе. </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shd w:val="clear" w:color="auto" w:fill="FFFFFF"/>
        </w:rPr>
        <w:t>При утверждении сроков промежуточной аттестации необходимо учитывать, что в день проводится промежуточная аттестация только по одному предмету, перерыв между промежуточной аттестацией по предметам должен быть не менее 2-х дней (</w:t>
      </w:r>
      <w:r w:rsidRPr="00675B54">
        <w:rPr>
          <w:rFonts w:ascii="Times New Roman" w:eastAsia="Times New Roman" w:hAnsi="Times New Roman" w:cs="Times New Roman"/>
          <w:sz w:val="24"/>
          <w:szCs w:val="24"/>
        </w:rPr>
        <w:t>за исключением дополнительных сроков промежуточной аттестации)</w:t>
      </w:r>
      <w:r w:rsidRPr="00675B54">
        <w:rPr>
          <w:rFonts w:ascii="Times New Roman" w:eastAsia="Times New Roman" w:hAnsi="Times New Roman" w:cs="Times New Roman"/>
          <w:sz w:val="24"/>
          <w:szCs w:val="24"/>
          <w:shd w:val="clear" w:color="auto" w:fill="FFFFFF"/>
        </w:rPr>
        <w:t>.</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Формы, порядок, сроки, состав комиссий для проведения промежуточной аттестации доводится до сведения педагогов, обучающихся и их родителей (законных представителей) не позднее, чем за 2 недели до начала промежуточной аттестации.</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shd w:val="clear" w:color="auto" w:fill="FFFFFF"/>
        </w:rPr>
        <w:lastRenderedPageBreak/>
        <w:t>Обучающиеся, заболевшие в период промежуточной аттестации, могут быть освобождены от неё на основании справки из медицинского учреждения. Решение по этому вопросу принимается директором Школы и утверждается приказом по Школе.</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По итогам промежуточной аттестации составляется протокол установленной формы, в котором указывается: название предмета, дата и время проведения промежуточной аттестации, фамилии, имена, отчества учителя, преподающего данный предмет, и учителя-ассистента, фамилии, имена, отчества обучающихся, номера вариантов, билетов, отметки за промежуточную аттестацию проставляются цифрами и в скобках словами: 5 (отлично), 4 (хорошо), 3 (удовлетворительно), 2 (неудовлетворительно). </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Отметки выставляются по итогам письменных форм промежуточной аттестации - до начала следующей формы проведения промежуточной аттестации.</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Протокол заверяется подписями учителя, преподающего данный предмет, и учителя-ассистента. Отметки за промежуточную аттестацию выставляются в классный журнал в дату её проведения и в разделе того предмета, по которому она проводилась. </w:t>
      </w:r>
      <w:r w:rsidRPr="00675B54">
        <w:rPr>
          <w:rFonts w:ascii="Times New Roman" w:eastAsia="Times New Roman" w:hAnsi="Times New Roman" w:cs="Times New Roman"/>
          <w:sz w:val="24"/>
          <w:szCs w:val="24"/>
          <w:shd w:val="clear" w:color="auto" w:fill="FFFFFF"/>
        </w:rPr>
        <w:t>В классном журнале на запись о промежуточной аттестации по предмету отводится одна строка: с указанием даты в строке «Число и месяц», оформлением записи вида Промежуточная аттестация – (указывается форма проведения промежуточной аттестации) в строке «Что пройдено на уроке».</w:t>
      </w:r>
      <w:r w:rsidRPr="00675B54">
        <w:rPr>
          <w:rFonts w:ascii="Times New Roman" w:eastAsia="Times New Roman" w:hAnsi="Times New Roman" w:cs="Times New Roman"/>
          <w:sz w:val="24"/>
          <w:szCs w:val="24"/>
        </w:rPr>
        <w:t xml:space="preserve"> Родители (законные представители) должны быть своевременно ознакомлены с результатами промежуточной аттестации обучающихся. 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Заявления обучающихся и их родителей (законных представителей), не согласных с результатами промежуточной аттестации или с экзаменационной отметкой по учебному предмету, рассматриваются в установленном порядке конфликтной комиссией Школы.</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На основании решения педагогического совета могут быть освобождены от промежуточной аттестации обучающиеся, пребывающие в оздоровительных образовательных учреждениях санаторного типа для детей, нуждающихся в длительном лечении. Список освобожденных от промежуточной аттестации обучающихся утверждается приказом директора Школы.</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Экзаменационные билеты, письменные работы и протоколы промежуточной аттестации обучающихся хранятся в делах Школы до начала следующего учебного года.</w:t>
      </w:r>
    </w:p>
    <w:p w:rsidR="008C46FB" w:rsidRPr="00675B54" w:rsidRDefault="008C46FB" w:rsidP="008C46FB">
      <w:pPr>
        <w:adjustRightInd w:val="0"/>
        <w:snapToGrid w:val="0"/>
        <w:spacing w:after="0"/>
        <w:ind w:firstLine="709"/>
        <w:jc w:val="both"/>
        <w:rPr>
          <w:rFonts w:ascii="Times New Roman" w:eastAsia="Times New Roman" w:hAnsi="Times New Roman" w:cs="Times New Roman"/>
          <w:sz w:val="24"/>
          <w:szCs w:val="24"/>
        </w:rPr>
      </w:pPr>
      <w:r w:rsidRPr="00675B54">
        <w:rPr>
          <w:rFonts w:ascii="Times New Roman" w:eastAsia="Times New Roman" w:hAnsi="Times New Roman" w:cs="Times New Roman"/>
          <w:sz w:val="24"/>
          <w:szCs w:val="24"/>
        </w:rPr>
        <w:t xml:space="preserve">После завершения промежуточной аттестации администрация Школы организует обсуждение её итогов на педагогическом совете. </w:t>
      </w:r>
    </w:p>
    <w:p w:rsidR="008C46FB" w:rsidRPr="00675B54" w:rsidRDefault="008C46FB" w:rsidP="00382CA4">
      <w:pPr>
        <w:spacing w:after="0"/>
        <w:jc w:val="center"/>
        <w:rPr>
          <w:rFonts w:ascii="Times New Roman" w:hAnsi="Times New Roman" w:cs="Times New Roman"/>
          <w:b/>
          <w:sz w:val="24"/>
          <w:szCs w:val="24"/>
        </w:rPr>
      </w:pPr>
    </w:p>
    <w:p w:rsidR="00D468BD" w:rsidRPr="00675B54" w:rsidRDefault="00D468BD" w:rsidP="00382CA4">
      <w:pPr>
        <w:spacing w:after="0"/>
        <w:jc w:val="center"/>
        <w:rPr>
          <w:rFonts w:ascii="Times New Roman" w:hAnsi="Times New Roman" w:cs="Times New Roman"/>
          <w:b/>
          <w:sz w:val="24"/>
          <w:szCs w:val="24"/>
        </w:rPr>
      </w:pPr>
    </w:p>
    <w:p w:rsidR="00D468BD" w:rsidRPr="00D468BD" w:rsidRDefault="00D468BD" w:rsidP="00382CA4">
      <w:pPr>
        <w:spacing w:after="0"/>
        <w:jc w:val="center"/>
        <w:rPr>
          <w:rFonts w:ascii="Times New Roman" w:hAnsi="Times New Roman" w:cs="Times New Roman"/>
          <w:b/>
          <w:sz w:val="26"/>
          <w:szCs w:val="26"/>
        </w:rPr>
      </w:pPr>
    </w:p>
    <w:p w:rsidR="00D468BD" w:rsidRPr="00D468BD" w:rsidRDefault="00D468BD" w:rsidP="00382CA4">
      <w:pPr>
        <w:spacing w:after="0"/>
        <w:jc w:val="center"/>
        <w:rPr>
          <w:rFonts w:ascii="Times New Roman" w:hAnsi="Times New Roman" w:cs="Times New Roman"/>
          <w:b/>
          <w:sz w:val="26"/>
          <w:szCs w:val="2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Default="00D468BD" w:rsidP="00382CA4">
      <w:pPr>
        <w:spacing w:after="0"/>
        <w:jc w:val="center"/>
        <w:rPr>
          <w:rFonts w:ascii="Times New Roman" w:hAnsi="Times New Roman" w:cs="Times New Roman"/>
          <w:b/>
          <w:sz w:val="36"/>
          <w:szCs w:val="36"/>
        </w:rPr>
      </w:pPr>
    </w:p>
    <w:p w:rsidR="00D468BD" w:rsidRPr="00382CA4" w:rsidRDefault="00D468BD" w:rsidP="00382CA4">
      <w:pPr>
        <w:spacing w:after="0"/>
        <w:jc w:val="center"/>
        <w:rPr>
          <w:rFonts w:ascii="Times New Roman" w:hAnsi="Times New Roman" w:cs="Times New Roman"/>
          <w:b/>
          <w:sz w:val="36"/>
          <w:szCs w:val="36"/>
        </w:rPr>
      </w:pPr>
    </w:p>
    <w:sectPr w:rsidR="00D468BD" w:rsidRPr="00382CA4" w:rsidSect="006110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10022FF" w:usb1="C000E47F" w:usb2="00000029" w:usb3="00000000" w:csb0="000001DF" w:csb1="00000000"/>
  </w:font>
  <w:font w:name="Open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D7F3192"/>
    <w:multiLevelType w:val="hybridMultilevel"/>
    <w:tmpl w:val="10DC7CBC"/>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65539CF"/>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9F9F1B6"/>
    <w:multiLevelType w:val="hybridMultilevel"/>
    <w:tmpl w:val="692DC1E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AAAC8F91"/>
    <w:multiLevelType w:val="hybridMultilevel"/>
    <w:tmpl w:val="775F637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B3AEC7E"/>
    <w:multiLevelType w:val="hybridMultilevel"/>
    <w:tmpl w:val="F24068A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39BEB71"/>
    <w:multiLevelType w:val="hybridMultilevel"/>
    <w:tmpl w:val="6AA8127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D4AF5023"/>
    <w:multiLevelType w:val="hybridMultilevel"/>
    <w:tmpl w:val="5779EA3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EACF5E7"/>
    <w:multiLevelType w:val="hybridMultilevel"/>
    <w:tmpl w:val="9D857B8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1DB55F5"/>
    <w:multiLevelType w:val="hybridMultilevel"/>
    <w:tmpl w:val="86DCE07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131318"/>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92B6F9E"/>
    <w:multiLevelType w:val="hybridMultilevel"/>
    <w:tmpl w:val="7E0B30B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238C9DB0"/>
    <w:multiLevelType w:val="hybridMultilevel"/>
    <w:tmpl w:val="A9880026"/>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428A6619"/>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4B1B14A7"/>
    <w:multiLevelType w:val="hybridMultilevel"/>
    <w:tmpl w:val="A57981E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4B8B926D"/>
    <w:multiLevelType w:val="hybridMultilevel"/>
    <w:tmpl w:val="426E649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4E2DDC5C"/>
    <w:multiLevelType w:val="hybridMultilevel"/>
    <w:tmpl w:val="9068FB39"/>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10"/>
  </w:num>
  <w:num w:numId="3">
    <w:abstractNumId w:val="14"/>
  </w:num>
  <w:num w:numId="4">
    <w:abstractNumId w:val="1"/>
  </w:num>
  <w:num w:numId="5">
    <w:abstractNumId w:val="11"/>
  </w:num>
  <w:num w:numId="6">
    <w:abstractNumId w:val="6"/>
  </w:num>
  <w:num w:numId="7">
    <w:abstractNumId w:val="0"/>
  </w:num>
  <w:num w:numId="8">
    <w:abstractNumId w:val="15"/>
  </w:num>
  <w:num w:numId="9">
    <w:abstractNumId w:val="3"/>
  </w:num>
  <w:num w:numId="10">
    <w:abstractNumId w:val="2"/>
  </w:num>
  <w:num w:numId="11">
    <w:abstractNumId w:val="7"/>
  </w:num>
  <w:num w:numId="12">
    <w:abstractNumId w:val="5"/>
  </w:num>
  <w:num w:numId="13">
    <w:abstractNumId w:val="4"/>
  </w:num>
  <w:num w:numId="14">
    <w:abstractNumId w:val="1"/>
    <w:lvlOverride w:ilvl="0">
      <w:startOverride w:val="1"/>
    </w:lvlOverride>
    <w:lvlOverride w:ilvl="1"/>
    <w:lvlOverride w:ilvl="2"/>
    <w:lvlOverride w:ilvl="3"/>
    <w:lvlOverride w:ilvl="4"/>
    <w:lvlOverride w:ilvl="5"/>
    <w:lvlOverride w:ilvl="6"/>
    <w:lvlOverride w:ilvl="7"/>
    <w:lvlOverride w:ilvl="8"/>
  </w:num>
  <w:num w:numId="15">
    <w:abstractNumId w:val="13"/>
  </w:num>
  <w:num w:numId="16">
    <w:abstractNumId w:val="9"/>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C062AD"/>
    <w:rsid w:val="00011F21"/>
    <w:rsid w:val="000362F9"/>
    <w:rsid w:val="0009456F"/>
    <w:rsid w:val="000E1664"/>
    <w:rsid w:val="00101FEE"/>
    <w:rsid w:val="001B5415"/>
    <w:rsid w:val="002874D1"/>
    <w:rsid w:val="00321CA7"/>
    <w:rsid w:val="00350CFD"/>
    <w:rsid w:val="00382CA4"/>
    <w:rsid w:val="0038488D"/>
    <w:rsid w:val="00391A84"/>
    <w:rsid w:val="00400606"/>
    <w:rsid w:val="00400993"/>
    <w:rsid w:val="0041156A"/>
    <w:rsid w:val="004E5023"/>
    <w:rsid w:val="00542B25"/>
    <w:rsid w:val="00557631"/>
    <w:rsid w:val="005943C6"/>
    <w:rsid w:val="006031F7"/>
    <w:rsid w:val="00610373"/>
    <w:rsid w:val="00611060"/>
    <w:rsid w:val="0062358E"/>
    <w:rsid w:val="00675B54"/>
    <w:rsid w:val="00786ECC"/>
    <w:rsid w:val="00867774"/>
    <w:rsid w:val="008A5A30"/>
    <w:rsid w:val="008A5F1A"/>
    <w:rsid w:val="008C46FB"/>
    <w:rsid w:val="00983F98"/>
    <w:rsid w:val="00A003BA"/>
    <w:rsid w:val="00A82F93"/>
    <w:rsid w:val="00B306D5"/>
    <w:rsid w:val="00B52DF3"/>
    <w:rsid w:val="00B53936"/>
    <w:rsid w:val="00B8087B"/>
    <w:rsid w:val="00B92D9C"/>
    <w:rsid w:val="00BA51C1"/>
    <w:rsid w:val="00BB45BE"/>
    <w:rsid w:val="00BB617F"/>
    <w:rsid w:val="00BC6894"/>
    <w:rsid w:val="00BE6DE4"/>
    <w:rsid w:val="00C062AD"/>
    <w:rsid w:val="00C82CFF"/>
    <w:rsid w:val="00C86AF7"/>
    <w:rsid w:val="00CB5CE6"/>
    <w:rsid w:val="00CC26A9"/>
    <w:rsid w:val="00D001DC"/>
    <w:rsid w:val="00D224B8"/>
    <w:rsid w:val="00D259FA"/>
    <w:rsid w:val="00D468BD"/>
    <w:rsid w:val="00D603AE"/>
    <w:rsid w:val="00DE59D9"/>
    <w:rsid w:val="00E35C0D"/>
    <w:rsid w:val="00F44736"/>
    <w:rsid w:val="00FC35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A82EB4-CCC2-4DF5-8135-46CD90A21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10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62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8C46FB"/>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paragraph" w:styleId="a4">
    <w:name w:val="Body Text"/>
    <w:basedOn w:val="a"/>
    <w:link w:val="a5"/>
    <w:rsid w:val="008C46FB"/>
    <w:pPr>
      <w:shd w:val="clear" w:color="auto" w:fill="FFFFFF"/>
      <w:spacing w:after="0" w:line="240" w:lineRule="atLeast"/>
    </w:pPr>
    <w:rPr>
      <w:rFonts w:ascii="Times New Roman" w:eastAsia="Arial Unicode MS" w:hAnsi="Times New Roman" w:cs="Times New Roman"/>
      <w:sz w:val="28"/>
      <w:szCs w:val="28"/>
    </w:rPr>
  </w:style>
  <w:style w:type="character" w:customStyle="1" w:styleId="a5">
    <w:name w:val="Основной текст Знак"/>
    <w:basedOn w:val="a0"/>
    <w:link w:val="a4"/>
    <w:rsid w:val="008C46FB"/>
    <w:rPr>
      <w:rFonts w:ascii="Times New Roman" w:eastAsia="Arial Unicode MS" w:hAnsi="Times New Roman" w:cs="Times New Roman"/>
      <w:sz w:val="28"/>
      <w:szCs w:val="28"/>
      <w:shd w:val="clear" w:color="auto" w:fill="FFFFFF"/>
    </w:rPr>
  </w:style>
  <w:style w:type="paragraph" w:styleId="a6">
    <w:name w:val="Balloon Text"/>
    <w:basedOn w:val="a"/>
    <w:link w:val="a7"/>
    <w:uiPriority w:val="99"/>
    <w:semiHidden/>
    <w:unhideWhenUsed/>
    <w:rsid w:val="00F4473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F447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2144</TotalTime>
  <Pages>18</Pages>
  <Words>7475</Words>
  <Characters>42609</Characters>
  <Application>Microsoft Office Word</Application>
  <DocSecurity>0</DocSecurity>
  <Lines>355</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Пользователь</cp:lastModifiedBy>
  <cp:revision>18</cp:revision>
  <cp:lastPrinted>2019-11-05T09:32:00Z</cp:lastPrinted>
  <dcterms:created xsi:type="dcterms:W3CDTF">2015-02-16T09:52:00Z</dcterms:created>
  <dcterms:modified xsi:type="dcterms:W3CDTF">2019-11-05T09:42:00Z</dcterms:modified>
</cp:coreProperties>
</file>